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1757" w14:textId="77777777" w:rsidR="003448FB" w:rsidRDefault="00FD1FF7">
      <w:pPr>
        <w:contextualSpacing/>
        <w:jc w:val="center"/>
        <w:rPr>
          <w:b/>
          <w:sz w:val="22"/>
          <w:szCs w:val="22"/>
        </w:rPr>
      </w:pPr>
      <w:r>
        <w:rPr>
          <w:b/>
          <w:sz w:val="22"/>
          <w:szCs w:val="22"/>
        </w:rPr>
        <w:t>ОПИСАНИЕ ОБЪЕКТА ЗАКУПКИ</w:t>
      </w:r>
    </w:p>
    <w:p w14:paraId="19061A2F" w14:textId="77777777" w:rsidR="003448FB" w:rsidRDefault="003448FB">
      <w:pPr>
        <w:jc w:val="both"/>
        <w:rPr>
          <w:b/>
          <w:bCs/>
          <w:sz w:val="22"/>
          <w:szCs w:val="22"/>
        </w:rPr>
      </w:pPr>
    </w:p>
    <w:p w14:paraId="1A272BAF" w14:textId="77777777" w:rsidR="003448FB" w:rsidRDefault="00FD1FF7">
      <w:pPr>
        <w:numPr>
          <w:ilvl w:val="0"/>
          <w:numId w:val="5"/>
        </w:numPr>
        <w:spacing w:line="276" w:lineRule="auto"/>
        <w:ind w:left="340"/>
        <w:jc w:val="center"/>
        <w:rPr>
          <w:b/>
          <w:sz w:val="22"/>
          <w:szCs w:val="22"/>
        </w:rPr>
      </w:pPr>
      <w:r>
        <w:rPr>
          <w:b/>
          <w:sz w:val="22"/>
          <w:szCs w:val="22"/>
        </w:rPr>
        <w:t>Общие сведения</w:t>
      </w:r>
    </w:p>
    <w:p w14:paraId="6BC38B4C" w14:textId="77777777" w:rsidR="003448FB" w:rsidRDefault="00FD1FF7">
      <w:pPr>
        <w:pStyle w:val="aff0"/>
        <w:numPr>
          <w:ilvl w:val="1"/>
          <w:numId w:val="1"/>
        </w:numPr>
        <w:spacing w:line="276" w:lineRule="auto"/>
        <w:ind w:left="397"/>
        <w:jc w:val="both"/>
        <w:rPr>
          <w:b/>
          <w:sz w:val="22"/>
          <w:szCs w:val="22"/>
        </w:rPr>
      </w:pPr>
      <w:r>
        <w:rPr>
          <w:bCs/>
          <w:sz w:val="22"/>
          <w:szCs w:val="22"/>
        </w:rPr>
        <w:t xml:space="preserve">Заказчик: Общество с ограниченной ответственностью «Агрофирма </w:t>
      </w:r>
      <w:proofErr w:type="spellStart"/>
      <w:r>
        <w:rPr>
          <w:bCs/>
          <w:sz w:val="22"/>
          <w:szCs w:val="22"/>
        </w:rPr>
        <w:t>Ариант</w:t>
      </w:r>
      <w:proofErr w:type="spellEnd"/>
      <w:r>
        <w:rPr>
          <w:bCs/>
          <w:sz w:val="22"/>
          <w:szCs w:val="22"/>
        </w:rPr>
        <w:t>».</w:t>
      </w:r>
    </w:p>
    <w:p w14:paraId="47C3E1B0" w14:textId="77777777" w:rsidR="003222B6" w:rsidRPr="003222B6" w:rsidRDefault="00FD1FF7" w:rsidP="00C1780C">
      <w:pPr>
        <w:pStyle w:val="aff0"/>
        <w:numPr>
          <w:ilvl w:val="1"/>
          <w:numId w:val="1"/>
        </w:numPr>
        <w:spacing w:line="276" w:lineRule="auto"/>
        <w:ind w:left="397"/>
        <w:jc w:val="both"/>
        <w:rPr>
          <w:b/>
          <w:sz w:val="22"/>
          <w:szCs w:val="22"/>
        </w:rPr>
      </w:pPr>
      <w:r>
        <w:rPr>
          <w:bCs/>
          <w:sz w:val="22"/>
          <w:szCs w:val="22"/>
        </w:rPr>
        <w:t>Наименование объекта закупки:</w:t>
      </w:r>
      <w:r>
        <w:rPr>
          <w:b/>
          <w:sz w:val="22"/>
          <w:szCs w:val="22"/>
        </w:rPr>
        <w:t xml:space="preserve"> </w:t>
      </w:r>
      <w:r w:rsidR="00E240CF">
        <w:rPr>
          <w:b/>
          <w:sz w:val="22"/>
          <w:szCs w:val="22"/>
        </w:rPr>
        <w:t xml:space="preserve">Запчасти для </w:t>
      </w:r>
      <w:r w:rsidR="003222B6">
        <w:rPr>
          <w:b/>
          <w:sz w:val="22"/>
          <w:szCs w:val="22"/>
          <w:lang w:val="en-US"/>
        </w:rPr>
        <w:t>Poly</w:t>
      </w:r>
      <w:r w:rsidR="003222B6" w:rsidRPr="003222B6">
        <w:rPr>
          <w:b/>
          <w:sz w:val="22"/>
          <w:szCs w:val="22"/>
        </w:rPr>
        <w:t xml:space="preserve"> </w:t>
      </w:r>
      <w:r w:rsidR="003222B6">
        <w:rPr>
          <w:b/>
          <w:sz w:val="22"/>
          <w:szCs w:val="22"/>
          <w:lang w:val="en-US"/>
        </w:rPr>
        <w:t>Clip</w:t>
      </w:r>
      <w:r w:rsidR="003222B6" w:rsidRPr="003222B6">
        <w:rPr>
          <w:b/>
          <w:sz w:val="22"/>
          <w:szCs w:val="22"/>
        </w:rPr>
        <w:t xml:space="preserve"> </w:t>
      </w:r>
      <w:r w:rsidR="003222B6">
        <w:rPr>
          <w:b/>
          <w:sz w:val="22"/>
          <w:szCs w:val="22"/>
        </w:rPr>
        <w:t xml:space="preserve">и </w:t>
      </w:r>
      <w:proofErr w:type="spellStart"/>
      <w:r w:rsidR="003222B6">
        <w:rPr>
          <w:b/>
          <w:sz w:val="22"/>
          <w:szCs w:val="22"/>
          <w:lang w:val="en-US"/>
        </w:rPr>
        <w:t>Vemag</w:t>
      </w:r>
      <w:proofErr w:type="spellEnd"/>
    </w:p>
    <w:p w14:paraId="40B5F92D" w14:textId="77777777" w:rsidR="003448FB" w:rsidRPr="003222B6" w:rsidRDefault="00FD1FF7" w:rsidP="00C1780C">
      <w:pPr>
        <w:pStyle w:val="aff0"/>
        <w:numPr>
          <w:ilvl w:val="1"/>
          <w:numId w:val="1"/>
        </w:numPr>
        <w:spacing w:line="276" w:lineRule="auto"/>
        <w:ind w:left="397"/>
        <w:jc w:val="both"/>
        <w:rPr>
          <w:b/>
          <w:sz w:val="22"/>
          <w:szCs w:val="22"/>
        </w:rPr>
      </w:pPr>
      <w:r w:rsidRPr="003222B6">
        <w:rPr>
          <w:sz w:val="22"/>
          <w:szCs w:val="22"/>
        </w:rPr>
        <w:t xml:space="preserve">Место поставки Товара: </w:t>
      </w:r>
      <w:r w:rsidRPr="003222B6">
        <w:rPr>
          <w:bCs/>
          <w:sz w:val="22"/>
          <w:szCs w:val="22"/>
        </w:rPr>
        <w:t xml:space="preserve">456538 Челябинская область, Сосновский р-н, </w:t>
      </w:r>
      <w:proofErr w:type="spellStart"/>
      <w:r w:rsidRPr="003222B6">
        <w:rPr>
          <w:bCs/>
          <w:sz w:val="22"/>
          <w:szCs w:val="22"/>
        </w:rPr>
        <w:t>Серозак</w:t>
      </w:r>
      <w:proofErr w:type="spellEnd"/>
      <w:r w:rsidRPr="003222B6">
        <w:rPr>
          <w:bCs/>
          <w:sz w:val="22"/>
          <w:szCs w:val="22"/>
        </w:rPr>
        <w:t xml:space="preserve"> рзд.</w:t>
      </w:r>
    </w:p>
    <w:p w14:paraId="2024FDD4" w14:textId="77777777" w:rsidR="003448FB" w:rsidRDefault="00FD1FF7">
      <w:pPr>
        <w:pStyle w:val="aff0"/>
        <w:numPr>
          <w:ilvl w:val="1"/>
          <w:numId w:val="1"/>
        </w:numPr>
        <w:spacing w:line="276" w:lineRule="auto"/>
        <w:ind w:left="397"/>
        <w:jc w:val="both"/>
        <w:rPr>
          <w:bCs/>
          <w:sz w:val="22"/>
          <w:szCs w:val="22"/>
        </w:rPr>
      </w:pPr>
      <w:r>
        <w:rPr>
          <w:sz w:val="22"/>
          <w:szCs w:val="22"/>
        </w:rPr>
        <w:t xml:space="preserve">Срок и периодичность поставки товара: </w:t>
      </w:r>
      <w:r>
        <w:rPr>
          <w:bCs/>
          <w:sz w:val="22"/>
          <w:szCs w:val="22"/>
        </w:rPr>
        <w:t xml:space="preserve">Товар поставляется в течение </w:t>
      </w:r>
      <w:r w:rsidR="00447607">
        <w:rPr>
          <w:bCs/>
          <w:sz w:val="22"/>
          <w:szCs w:val="22"/>
        </w:rPr>
        <w:t>40</w:t>
      </w:r>
      <w:r>
        <w:rPr>
          <w:bCs/>
          <w:sz w:val="22"/>
          <w:szCs w:val="22"/>
        </w:rPr>
        <w:t xml:space="preserve"> (</w:t>
      </w:r>
      <w:r w:rsidR="00447607">
        <w:rPr>
          <w:bCs/>
          <w:sz w:val="22"/>
          <w:szCs w:val="22"/>
        </w:rPr>
        <w:t>сорока</w:t>
      </w:r>
      <w:r>
        <w:rPr>
          <w:bCs/>
          <w:sz w:val="22"/>
          <w:szCs w:val="22"/>
        </w:rPr>
        <w:t xml:space="preserve">) </w:t>
      </w:r>
      <w:r w:rsidR="00071888">
        <w:rPr>
          <w:bCs/>
          <w:sz w:val="22"/>
          <w:szCs w:val="22"/>
        </w:rPr>
        <w:t>дней</w:t>
      </w:r>
      <w:r>
        <w:rPr>
          <w:bCs/>
          <w:sz w:val="22"/>
          <w:szCs w:val="22"/>
        </w:rPr>
        <w:t xml:space="preserve"> с даты заключения Контракта. Разовая поставка.</w:t>
      </w:r>
    </w:p>
    <w:p w14:paraId="462A769F" w14:textId="77777777" w:rsidR="003301C9" w:rsidRDefault="003301C9">
      <w:pPr>
        <w:pStyle w:val="aff0"/>
        <w:numPr>
          <w:ilvl w:val="1"/>
          <w:numId w:val="1"/>
        </w:numPr>
        <w:spacing w:line="276" w:lineRule="auto"/>
        <w:ind w:left="397"/>
        <w:jc w:val="both"/>
        <w:rPr>
          <w:bCs/>
          <w:sz w:val="22"/>
          <w:szCs w:val="22"/>
        </w:rPr>
      </w:pPr>
      <w:r>
        <w:rPr>
          <w:bCs/>
          <w:sz w:val="22"/>
          <w:szCs w:val="22"/>
        </w:rPr>
        <w:t>Порядок оплаты:</w:t>
      </w:r>
      <w:r w:rsidR="00447607">
        <w:rPr>
          <w:bCs/>
          <w:sz w:val="22"/>
          <w:szCs w:val="22"/>
        </w:rPr>
        <w:t xml:space="preserve"> отсрочка платежа 7 календарных дней с момента получения товара на складе Покупателя</w:t>
      </w:r>
    </w:p>
    <w:p w14:paraId="66158BF9" w14:textId="77777777" w:rsidR="003448FB" w:rsidRDefault="003448FB">
      <w:pPr>
        <w:shd w:val="clear" w:color="auto" w:fill="FFFFFF"/>
        <w:jc w:val="both"/>
        <w:rPr>
          <w:b/>
          <w:bCs/>
          <w:sz w:val="22"/>
          <w:szCs w:val="22"/>
        </w:rPr>
      </w:pPr>
    </w:p>
    <w:p w14:paraId="63A7C3F8" w14:textId="77777777" w:rsidR="003448FB" w:rsidRDefault="00FD1FF7">
      <w:pPr>
        <w:pStyle w:val="11"/>
        <w:numPr>
          <w:ilvl w:val="0"/>
          <w:numId w:val="5"/>
        </w:numPr>
        <w:spacing w:line="276" w:lineRule="auto"/>
        <w:ind w:left="0"/>
        <w:jc w:val="center"/>
        <w:rPr>
          <w:b/>
          <w:bCs/>
          <w:sz w:val="22"/>
          <w:szCs w:val="22"/>
        </w:rPr>
      </w:pPr>
      <w:r>
        <w:rPr>
          <w:b/>
          <w:sz w:val="22"/>
          <w:szCs w:val="22"/>
        </w:rPr>
        <w:t>Требования к качеству товара, требования к его безопасности</w:t>
      </w:r>
      <w:r>
        <w:rPr>
          <w:b/>
          <w:bCs/>
          <w:sz w:val="22"/>
          <w:szCs w:val="22"/>
        </w:rPr>
        <w:t>, прочие условия</w:t>
      </w:r>
    </w:p>
    <w:p w14:paraId="3615EC3E" w14:textId="77777777" w:rsidR="003448FB" w:rsidRDefault="00FD1FF7">
      <w:pPr>
        <w:pStyle w:val="aff0"/>
        <w:numPr>
          <w:ilvl w:val="1"/>
          <w:numId w:val="3"/>
        </w:numPr>
        <w:spacing w:line="276" w:lineRule="auto"/>
        <w:ind w:left="397"/>
        <w:jc w:val="both"/>
        <w:rPr>
          <w:sz w:val="22"/>
          <w:szCs w:val="22"/>
        </w:rPr>
      </w:pPr>
      <w:r>
        <w:rPr>
          <w:sz w:val="22"/>
          <w:szCs w:val="22"/>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РФ.</w:t>
      </w:r>
    </w:p>
    <w:p w14:paraId="0214D6A0" w14:textId="77777777" w:rsidR="003448FB" w:rsidRDefault="00FD1FF7">
      <w:pPr>
        <w:pStyle w:val="aff0"/>
        <w:numPr>
          <w:ilvl w:val="1"/>
          <w:numId w:val="3"/>
        </w:numPr>
        <w:spacing w:line="276" w:lineRule="auto"/>
        <w:jc w:val="both"/>
        <w:rPr>
          <w:b/>
          <w:sz w:val="22"/>
          <w:szCs w:val="22"/>
          <w:shd w:val="clear" w:color="auto" w:fill="FFFFFF"/>
        </w:rPr>
      </w:pPr>
      <w:r>
        <w:rPr>
          <w:sz w:val="22"/>
          <w:szCs w:val="22"/>
        </w:rPr>
        <w:t>Поставляемый Товар должен</w:t>
      </w:r>
      <w:r>
        <w:rPr>
          <w:rStyle w:val="apple-converted-space"/>
          <w:sz w:val="22"/>
          <w:szCs w:val="22"/>
          <w:shd w:val="clear" w:color="auto" w:fill="FFFFFF"/>
        </w:rPr>
        <w:t> </w:t>
      </w:r>
      <w:r>
        <w:rPr>
          <w:sz w:val="22"/>
          <w:szCs w:val="22"/>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sz w:val="22"/>
          <w:szCs w:val="22"/>
        </w:rPr>
        <w:t xml:space="preserve"> </w:t>
      </w:r>
      <w:r>
        <w:rPr>
          <w:sz w:val="22"/>
          <w:szCs w:val="22"/>
          <w:shd w:val="clear" w:color="auto" w:fill="FFFFFF"/>
        </w:rPr>
        <w:t>Поставляемый Товар должен соответствовать всем заявленным характеристикам</w:t>
      </w:r>
      <w:r>
        <w:rPr>
          <w:b/>
          <w:sz w:val="22"/>
          <w:szCs w:val="22"/>
          <w:shd w:val="clear" w:color="auto" w:fill="FFFFFF"/>
        </w:rPr>
        <w:t>.</w:t>
      </w:r>
    </w:p>
    <w:p w14:paraId="747A7244" w14:textId="77777777" w:rsidR="003448FB" w:rsidRDefault="00FD1FF7">
      <w:pPr>
        <w:pStyle w:val="aff0"/>
        <w:numPr>
          <w:ilvl w:val="1"/>
          <w:numId w:val="3"/>
        </w:numPr>
        <w:spacing w:line="276" w:lineRule="auto"/>
        <w:ind w:left="397"/>
        <w:jc w:val="both"/>
        <w:rPr>
          <w:sz w:val="22"/>
          <w:szCs w:val="22"/>
        </w:rPr>
      </w:pPr>
      <w:r>
        <w:rPr>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месяц и год его изготовления, а также эксплуатационные документы на бумажном носителе, выполненные на русском языке.</w:t>
      </w:r>
    </w:p>
    <w:p w14:paraId="187E991D" w14:textId="77777777" w:rsidR="003448FB" w:rsidRDefault="00FD1FF7">
      <w:pPr>
        <w:pStyle w:val="aff0"/>
        <w:numPr>
          <w:ilvl w:val="1"/>
          <w:numId w:val="3"/>
        </w:numPr>
        <w:spacing w:line="276" w:lineRule="auto"/>
        <w:ind w:left="397"/>
        <w:jc w:val="both"/>
        <w:rPr>
          <w:sz w:val="22"/>
          <w:szCs w:val="22"/>
        </w:rPr>
      </w:pPr>
      <w:r>
        <w:rPr>
          <w:sz w:val="22"/>
          <w:szCs w:val="22"/>
        </w:rPr>
        <w:t>Товар должен быть упакован в соответствии с требованиями законодательства РФ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4BC4A20F" w14:textId="77777777" w:rsidR="003448FB" w:rsidRDefault="00FD1FF7">
      <w:pPr>
        <w:pStyle w:val="11"/>
        <w:numPr>
          <w:ilvl w:val="0"/>
          <w:numId w:val="5"/>
        </w:numPr>
        <w:spacing w:line="276" w:lineRule="auto"/>
        <w:ind w:left="0"/>
        <w:jc w:val="center"/>
        <w:rPr>
          <w:b/>
          <w:sz w:val="22"/>
          <w:szCs w:val="22"/>
        </w:rPr>
      </w:pPr>
      <w:r>
        <w:rPr>
          <w:b/>
          <w:sz w:val="22"/>
          <w:szCs w:val="22"/>
        </w:rPr>
        <w:t>Гарантийные обязательства</w:t>
      </w:r>
    </w:p>
    <w:p w14:paraId="5189FFF3" w14:textId="77777777" w:rsidR="003448FB" w:rsidRDefault="00FD1FF7">
      <w:pPr>
        <w:numPr>
          <w:ilvl w:val="1"/>
          <w:numId w:val="4"/>
        </w:numPr>
        <w:spacing w:line="276" w:lineRule="auto"/>
        <w:ind w:left="397"/>
        <w:jc w:val="both"/>
        <w:rPr>
          <w:sz w:val="22"/>
          <w:szCs w:val="22"/>
        </w:rPr>
      </w:pPr>
      <w:r>
        <w:rPr>
          <w:sz w:val="22"/>
          <w:szCs w:val="22"/>
        </w:rPr>
        <w:t>Поставщик гарантирует качество и безопасность поставляемого Товара.</w:t>
      </w:r>
    </w:p>
    <w:p w14:paraId="362CF9B3" w14:textId="77777777" w:rsidR="003448FB" w:rsidRDefault="00FD1FF7">
      <w:pPr>
        <w:pStyle w:val="11"/>
        <w:numPr>
          <w:ilvl w:val="1"/>
          <w:numId w:val="4"/>
        </w:numPr>
        <w:spacing w:line="276" w:lineRule="auto"/>
        <w:ind w:left="397"/>
        <w:jc w:val="both"/>
        <w:rPr>
          <w:sz w:val="22"/>
          <w:szCs w:val="22"/>
        </w:rPr>
      </w:pPr>
      <w:r>
        <w:rPr>
          <w:sz w:val="22"/>
          <w:szCs w:val="22"/>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установки товара Заказчиком.</w:t>
      </w:r>
    </w:p>
    <w:p w14:paraId="76741B7F" w14:textId="77777777" w:rsidR="003448FB" w:rsidRDefault="00FD1FF7">
      <w:pPr>
        <w:pStyle w:val="11"/>
        <w:numPr>
          <w:ilvl w:val="1"/>
          <w:numId w:val="4"/>
        </w:numPr>
        <w:spacing w:line="276" w:lineRule="auto"/>
        <w:ind w:left="397"/>
        <w:jc w:val="both"/>
        <w:rPr>
          <w:sz w:val="22"/>
          <w:szCs w:val="22"/>
        </w:rPr>
      </w:pPr>
      <w:r>
        <w:rPr>
          <w:sz w:val="22"/>
          <w:szCs w:val="22"/>
        </w:rPr>
        <w:t>В случае обнаружения Заказчиком в течение гарантийного срока недостатков в Товаре Поставщик должен обеспечить его замену на эквивалентный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15 (пятнадцати) рабочих дней со дня получения Поставщиком письменного требования Заказчика.</w:t>
      </w:r>
    </w:p>
    <w:p w14:paraId="5F4FBE50" w14:textId="77777777" w:rsidR="003448FB" w:rsidRDefault="00FD1FF7" w:rsidP="006B46E1">
      <w:pPr>
        <w:numPr>
          <w:ilvl w:val="0"/>
          <w:numId w:val="5"/>
        </w:numPr>
        <w:spacing w:line="276" w:lineRule="auto"/>
        <w:ind w:left="-142" w:firstLine="567"/>
        <w:contextualSpacing/>
        <w:jc w:val="center"/>
        <w:rPr>
          <w:b/>
          <w:sz w:val="22"/>
          <w:szCs w:val="22"/>
        </w:rPr>
      </w:pPr>
      <w:r>
        <w:rPr>
          <w:b/>
          <w:sz w:val="22"/>
          <w:szCs w:val="22"/>
        </w:rPr>
        <w:t>Технические характеристики, закупаемых Товаров:</w:t>
      </w:r>
    </w:p>
    <w:p w14:paraId="1144E18D" w14:textId="77777777" w:rsidR="006B46E1" w:rsidRDefault="006B46E1" w:rsidP="00B13FD3">
      <w:pPr>
        <w:spacing w:line="276" w:lineRule="auto"/>
        <w:ind w:left="11919"/>
        <w:contextualSpacing/>
        <w:jc w:val="center"/>
        <w:rPr>
          <w:b/>
          <w:sz w:val="22"/>
          <w:szCs w:val="22"/>
        </w:rPr>
      </w:pPr>
    </w:p>
    <w:tbl>
      <w:tblPr>
        <w:tblW w:w="14318" w:type="dxa"/>
        <w:tblInd w:w="-856" w:type="dxa"/>
        <w:tblLayout w:type="fixed"/>
        <w:tblLook w:val="04A0" w:firstRow="1" w:lastRow="0" w:firstColumn="1" w:lastColumn="0" w:noHBand="0" w:noVBand="1"/>
      </w:tblPr>
      <w:tblGrid>
        <w:gridCol w:w="567"/>
        <w:gridCol w:w="4395"/>
        <w:gridCol w:w="1559"/>
        <w:gridCol w:w="5954"/>
        <w:gridCol w:w="1843"/>
      </w:tblGrid>
      <w:tr w:rsidR="009979B2" w:rsidRPr="009979B2" w14:paraId="411C4F0F" w14:textId="77777777" w:rsidTr="009736CE">
        <w:trPr>
          <w:trHeight w:val="348"/>
          <w:tblHeader/>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Pr>
          <w:p w14:paraId="1A8D9393" w14:textId="77777777" w:rsidR="009979B2" w:rsidRPr="009979B2" w:rsidRDefault="009979B2" w:rsidP="00B13FD3">
            <w:pPr>
              <w:jc w:val="center"/>
            </w:pPr>
            <w:r w:rsidRPr="009979B2">
              <w:t>Наименование</w:t>
            </w:r>
          </w:p>
        </w:tc>
        <w:tc>
          <w:tcPr>
            <w:tcW w:w="1559" w:type="dxa"/>
            <w:tcBorders>
              <w:top w:val="single" w:sz="4" w:space="0" w:color="000001"/>
              <w:left w:val="single" w:sz="4" w:space="0" w:color="000001"/>
              <w:bottom w:val="single" w:sz="4" w:space="0" w:color="000001"/>
              <w:right w:val="single" w:sz="4" w:space="0" w:color="000001"/>
            </w:tcBorders>
          </w:tcPr>
          <w:p w14:paraId="44632E77" w14:textId="77777777" w:rsidR="009979B2" w:rsidRPr="009979B2" w:rsidRDefault="009979B2" w:rsidP="00B13FD3">
            <w:pPr>
              <w:jc w:val="center"/>
            </w:pPr>
            <w:r w:rsidRPr="009979B2">
              <w:t>Артикул</w:t>
            </w:r>
          </w:p>
        </w:tc>
        <w:tc>
          <w:tcPr>
            <w:tcW w:w="5954" w:type="dxa"/>
            <w:tcBorders>
              <w:top w:val="single" w:sz="4" w:space="0" w:color="000001"/>
              <w:left w:val="single" w:sz="4" w:space="0" w:color="000001"/>
              <w:bottom w:val="single" w:sz="4" w:space="0" w:color="auto"/>
              <w:right w:val="single" w:sz="4" w:space="0" w:color="000001"/>
            </w:tcBorders>
            <w:shd w:val="clear" w:color="auto" w:fill="auto"/>
          </w:tcPr>
          <w:p w14:paraId="2BFA70AF" w14:textId="77777777" w:rsidR="009979B2" w:rsidRPr="009979B2" w:rsidRDefault="009979B2" w:rsidP="00B13FD3">
            <w:pPr>
              <w:jc w:val="center"/>
            </w:pPr>
            <w:r w:rsidRPr="009979B2">
              <w:t>Назначение</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41C1C12A" w14:textId="77777777" w:rsidR="009979B2" w:rsidRPr="009979B2" w:rsidRDefault="009979B2" w:rsidP="00B13FD3">
            <w:pPr>
              <w:jc w:val="center"/>
            </w:pPr>
            <w:r w:rsidRPr="009979B2">
              <w:t>Количество</w:t>
            </w:r>
          </w:p>
        </w:tc>
      </w:tr>
      <w:tr w:rsidR="009F3EF0" w:rsidRPr="009F3EF0" w14:paraId="66B3D640" w14:textId="77777777" w:rsidTr="009736CE">
        <w:trPr>
          <w:trHeight w:val="217"/>
        </w:trPr>
        <w:tc>
          <w:tcPr>
            <w:tcW w:w="567" w:type="dxa"/>
            <w:tcBorders>
              <w:top w:val="single" w:sz="4" w:space="0" w:color="000001"/>
              <w:left w:val="single" w:sz="4" w:space="0" w:color="000001"/>
              <w:right w:val="single" w:sz="4" w:space="0" w:color="000001"/>
            </w:tcBorders>
            <w:shd w:val="clear" w:color="auto" w:fill="auto"/>
            <w:vAlign w:val="center"/>
          </w:tcPr>
          <w:p w14:paraId="4AA49903" w14:textId="53251E3F" w:rsidR="009F3EF0" w:rsidRPr="009F3EF0" w:rsidRDefault="002B5E7E" w:rsidP="009F3EF0">
            <w:r>
              <w:t>1</w:t>
            </w:r>
            <w:r w:rsidR="009F3EF0" w:rsidRPr="009F3EF0">
              <w:t>.</w:t>
            </w:r>
          </w:p>
        </w:tc>
        <w:tc>
          <w:tcPr>
            <w:tcW w:w="4395" w:type="dxa"/>
            <w:tcBorders>
              <w:top w:val="single" w:sz="4" w:space="0" w:color="000001"/>
              <w:left w:val="single" w:sz="4" w:space="0" w:color="000001"/>
              <w:right w:val="single" w:sz="4" w:space="0" w:color="000001"/>
            </w:tcBorders>
            <w:shd w:val="clear" w:color="auto" w:fill="auto"/>
            <w:vAlign w:val="center"/>
          </w:tcPr>
          <w:p w14:paraId="278EF4AA" w14:textId="77777777" w:rsidR="009F3EF0" w:rsidRPr="009F3EF0" w:rsidRDefault="009F3EF0" w:rsidP="009F3EF0">
            <w:r w:rsidRPr="009F3EF0">
              <w:t xml:space="preserve">Мост подачи клипсы </w:t>
            </w:r>
            <w:proofErr w:type="spellStart"/>
            <w:r w:rsidRPr="009F3EF0">
              <w:t>Poly</w:t>
            </w:r>
            <w:proofErr w:type="spellEnd"/>
            <w:r w:rsidRPr="009F3EF0">
              <w:t xml:space="preserve"> </w:t>
            </w:r>
            <w:proofErr w:type="spellStart"/>
            <w:r w:rsidRPr="009F3EF0">
              <w:t>Clip</w:t>
            </w:r>
            <w:proofErr w:type="spellEnd"/>
          </w:p>
        </w:tc>
        <w:tc>
          <w:tcPr>
            <w:tcW w:w="1559" w:type="dxa"/>
            <w:tcBorders>
              <w:top w:val="single" w:sz="4" w:space="0" w:color="000001"/>
              <w:left w:val="single" w:sz="4" w:space="0" w:color="000001"/>
              <w:right w:val="single" w:sz="4" w:space="0" w:color="auto"/>
            </w:tcBorders>
          </w:tcPr>
          <w:p w14:paraId="324CD8CD" w14:textId="77777777" w:rsidR="009F3EF0" w:rsidRPr="009F3EF0" w:rsidRDefault="009F3EF0" w:rsidP="009F3EF0">
            <w:pPr>
              <w:jc w:val="center"/>
            </w:pPr>
            <w:r w:rsidRPr="009F3EF0">
              <w:t>208836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F84CD09" w14:textId="77777777" w:rsidR="009F3EF0" w:rsidRPr="009F3EF0" w:rsidRDefault="009F3EF0" w:rsidP="009F3EF0">
            <w:pPr>
              <w:suppressAutoHyphens w:val="0"/>
              <w:jc w:val="center"/>
            </w:pPr>
            <w:r w:rsidRPr="009F3EF0">
              <w:rPr>
                <w:rFonts w:eastAsia="SimSun"/>
                <w:color w:val="000000"/>
              </w:rPr>
              <w:t>Полная совместимость (для установки)  с оборудованием установленном у Заказчика:</w:t>
            </w:r>
          </w:p>
          <w:p w14:paraId="49260F68" w14:textId="5846A2E0" w:rsidR="009F3EF0" w:rsidRPr="009F3EF0" w:rsidRDefault="009F3EF0" w:rsidP="009F3EF0">
            <w:pPr>
              <w:jc w:val="center"/>
            </w:pPr>
            <w:proofErr w:type="spellStart"/>
            <w:r w:rsidRPr="009F3EF0">
              <w:t>Клипсатор</w:t>
            </w:r>
            <w:proofErr w:type="spellEnd"/>
            <w:r w:rsidRPr="009F3EF0">
              <w:t xml:space="preserve"> </w:t>
            </w:r>
            <w:proofErr w:type="spellStart"/>
            <w:r w:rsidRPr="009F3EF0">
              <w:t>Poly-Clip</w:t>
            </w:r>
            <w:proofErr w:type="spellEnd"/>
            <w:r w:rsidRPr="009F3EF0">
              <w:t xml:space="preserve"> FCA 160  №865/14 </w:t>
            </w:r>
            <w:proofErr w:type="spellStart"/>
            <w:r w:rsidRPr="009F3EF0">
              <w:t>г.выпуска</w:t>
            </w:r>
            <w:proofErr w:type="spellEnd"/>
          </w:p>
        </w:tc>
        <w:tc>
          <w:tcPr>
            <w:tcW w:w="1843" w:type="dxa"/>
            <w:tcBorders>
              <w:top w:val="single" w:sz="4" w:space="0" w:color="000001"/>
              <w:left w:val="single" w:sz="4" w:space="0" w:color="auto"/>
              <w:right w:val="single" w:sz="4" w:space="0" w:color="000001"/>
            </w:tcBorders>
            <w:shd w:val="clear" w:color="auto" w:fill="auto"/>
          </w:tcPr>
          <w:p w14:paraId="5429E7F0" w14:textId="77777777" w:rsidR="009F3EF0" w:rsidRPr="009F3EF0" w:rsidRDefault="009F3EF0" w:rsidP="009F3EF0">
            <w:pPr>
              <w:jc w:val="center"/>
            </w:pPr>
            <w:r w:rsidRPr="009F3EF0">
              <w:t>1 шт.</w:t>
            </w:r>
          </w:p>
        </w:tc>
      </w:tr>
      <w:tr w:rsidR="009F3EF0" w:rsidRPr="009F3EF0" w14:paraId="7AA06661" w14:textId="77777777" w:rsidTr="009736CE">
        <w:trPr>
          <w:trHeight w:val="204"/>
        </w:trPr>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2DF77E" w14:textId="52063119" w:rsidR="009F3EF0" w:rsidRPr="009F3EF0" w:rsidRDefault="009F3EF0" w:rsidP="009F3EF0">
            <w:r>
              <w:lastRenderedPageBreak/>
              <w:t>2</w:t>
            </w:r>
            <w:r w:rsidRPr="009F3EF0">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7C6D2C" w14:textId="77777777" w:rsidR="009F3EF0" w:rsidRPr="009F3EF0" w:rsidRDefault="009F3EF0" w:rsidP="009F3EF0">
            <w:r w:rsidRPr="009F3EF0">
              <w:t>Пружина вильчатая</w:t>
            </w:r>
          </w:p>
        </w:tc>
        <w:tc>
          <w:tcPr>
            <w:tcW w:w="1559" w:type="dxa"/>
            <w:tcBorders>
              <w:top w:val="single" w:sz="4" w:space="0" w:color="000001"/>
              <w:left w:val="single" w:sz="4" w:space="0" w:color="000001"/>
              <w:bottom w:val="single" w:sz="4" w:space="0" w:color="000001"/>
              <w:right w:val="single" w:sz="4" w:space="0" w:color="auto"/>
            </w:tcBorders>
          </w:tcPr>
          <w:p w14:paraId="02750702" w14:textId="77777777" w:rsidR="009F3EF0" w:rsidRPr="009F3EF0" w:rsidRDefault="009F3EF0" w:rsidP="009F3EF0">
            <w:pPr>
              <w:jc w:val="center"/>
            </w:pPr>
            <w:r w:rsidRPr="009F3EF0">
              <w:t>201482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042E651" w14:textId="77777777" w:rsidR="009F3EF0" w:rsidRPr="009F3EF0" w:rsidRDefault="009F3EF0" w:rsidP="009F3EF0">
            <w:pPr>
              <w:suppressAutoHyphens w:val="0"/>
              <w:jc w:val="center"/>
            </w:pPr>
            <w:r w:rsidRPr="009F3EF0">
              <w:rPr>
                <w:rFonts w:eastAsia="SimSun"/>
                <w:color w:val="000000"/>
              </w:rPr>
              <w:t>Полная совместимость (для установки)  с оборудованием установленном у Заказчика:</w:t>
            </w:r>
          </w:p>
          <w:p w14:paraId="5E9A78EB" w14:textId="5F3E9D32" w:rsidR="009F3EF0" w:rsidRPr="009F3EF0" w:rsidRDefault="009F3EF0" w:rsidP="009F3EF0">
            <w:pPr>
              <w:jc w:val="center"/>
            </w:pPr>
            <w:proofErr w:type="spellStart"/>
            <w:r w:rsidRPr="009F3EF0">
              <w:t>Клипсатор</w:t>
            </w:r>
            <w:proofErr w:type="spellEnd"/>
            <w:r w:rsidRPr="009F3EF0">
              <w:t xml:space="preserve"> </w:t>
            </w:r>
            <w:proofErr w:type="spellStart"/>
            <w:r w:rsidRPr="009F3EF0">
              <w:t>Poly-Clip</w:t>
            </w:r>
            <w:proofErr w:type="spellEnd"/>
            <w:r w:rsidRPr="009F3EF0">
              <w:t xml:space="preserve"> FCA 160  №865/14 </w:t>
            </w:r>
            <w:proofErr w:type="spellStart"/>
            <w:r w:rsidRPr="009F3EF0">
              <w:t>г.выпуска</w:t>
            </w:r>
            <w:proofErr w:type="spellEnd"/>
          </w:p>
        </w:tc>
        <w:tc>
          <w:tcPr>
            <w:tcW w:w="1843" w:type="dxa"/>
            <w:tcBorders>
              <w:top w:val="single" w:sz="4" w:space="0" w:color="000001"/>
              <w:left w:val="single" w:sz="4" w:space="0" w:color="auto"/>
              <w:bottom w:val="single" w:sz="4" w:space="0" w:color="000001"/>
              <w:right w:val="single" w:sz="4" w:space="0" w:color="000001"/>
            </w:tcBorders>
            <w:shd w:val="clear" w:color="auto" w:fill="auto"/>
          </w:tcPr>
          <w:p w14:paraId="671DBB1E" w14:textId="77777777" w:rsidR="009F3EF0" w:rsidRPr="009F3EF0" w:rsidRDefault="009F3EF0" w:rsidP="009F3EF0">
            <w:pPr>
              <w:jc w:val="center"/>
            </w:pPr>
            <w:r w:rsidRPr="009F3EF0">
              <w:t>6 шт.</w:t>
            </w:r>
          </w:p>
        </w:tc>
      </w:tr>
      <w:tr w:rsidR="009F3EF0" w:rsidRPr="009F3EF0" w14:paraId="6F08C072" w14:textId="77777777" w:rsidTr="009736CE">
        <w:trPr>
          <w:trHeight w:val="249"/>
        </w:trPr>
        <w:tc>
          <w:tcPr>
            <w:tcW w:w="567" w:type="dxa"/>
            <w:tcBorders>
              <w:top w:val="single" w:sz="4" w:space="0" w:color="000001"/>
              <w:left w:val="single" w:sz="4" w:space="0" w:color="000001"/>
              <w:bottom w:val="single" w:sz="4" w:space="0" w:color="auto"/>
              <w:right w:val="single" w:sz="4" w:space="0" w:color="000001"/>
            </w:tcBorders>
            <w:shd w:val="clear" w:color="auto" w:fill="auto"/>
            <w:vAlign w:val="center"/>
          </w:tcPr>
          <w:p w14:paraId="76849A6F" w14:textId="3829103F" w:rsidR="009F3EF0" w:rsidRPr="009F3EF0" w:rsidRDefault="002B5E7E" w:rsidP="009F3EF0">
            <w:r>
              <w:t>3</w:t>
            </w:r>
            <w:r w:rsidR="009F3EF0" w:rsidRPr="009F3EF0">
              <w:t>.</w:t>
            </w:r>
          </w:p>
        </w:tc>
        <w:tc>
          <w:tcPr>
            <w:tcW w:w="4395" w:type="dxa"/>
            <w:tcBorders>
              <w:top w:val="single" w:sz="4" w:space="0" w:color="000001"/>
              <w:left w:val="single" w:sz="4" w:space="0" w:color="000001"/>
              <w:bottom w:val="single" w:sz="4" w:space="0" w:color="auto"/>
              <w:right w:val="single" w:sz="4" w:space="0" w:color="000001"/>
            </w:tcBorders>
            <w:shd w:val="clear" w:color="auto" w:fill="auto"/>
            <w:vAlign w:val="center"/>
          </w:tcPr>
          <w:p w14:paraId="582596A0" w14:textId="77777777" w:rsidR="009F3EF0" w:rsidRPr="009F3EF0" w:rsidRDefault="009F3EF0" w:rsidP="009F3EF0">
            <w:r w:rsidRPr="009F3EF0">
              <w:t xml:space="preserve">Пружина </w:t>
            </w:r>
            <w:proofErr w:type="spellStart"/>
            <w:r w:rsidRPr="009F3EF0">
              <w:t>петлеподачи</w:t>
            </w:r>
            <w:proofErr w:type="spellEnd"/>
            <w:r w:rsidRPr="009F3EF0">
              <w:t xml:space="preserve"> FCA160</w:t>
            </w:r>
          </w:p>
        </w:tc>
        <w:tc>
          <w:tcPr>
            <w:tcW w:w="1559" w:type="dxa"/>
            <w:tcBorders>
              <w:top w:val="single" w:sz="4" w:space="0" w:color="000001"/>
              <w:left w:val="single" w:sz="4" w:space="0" w:color="000001"/>
              <w:bottom w:val="single" w:sz="4" w:space="0" w:color="auto"/>
              <w:right w:val="single" w:sz="4" w:space="0" w:color="auto"/>
            </w:tcBorders>
          </w:tcPr>
          <w:p w14:paraId="35104D2B" w14:textId="77777777" w:rsidR="009F3EF0" w:rsidRPr="009F3EF0" w:rsidRDefault="009F3EF0" w:rsidP="009F3EF0">
            <w:pPr>
              <w:jc w:val="center"/>
            </w:pPr>
            <w:r w:rsidRPr="009F3EF0">
              <w:t>12290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6E6BE8" w14:textId="77777777" w:rsidR="009F3EF0" w:rsidRPr="009F3EF0" w:rsidRDefault="009F3EF0" w:rsidP="009F3EF0">
            <w:pPr>
              <w:suppressAutoHyphens w:val="0"/>
              <w:jc w:val="center"/>
            </w:pPr>
            <w:r w:rsidRPr="009F3EF0">
              <w:rPr>
                <w:rFonts w:eastAsia="SimSun"/>
                <w:color w:val="000000"/>
              </w:rPr>
              <w:t>Полная совместимость (для установки)  с оборудованием установленном у Заказчика:</w:t>
            </w:r>
          </w:p>
          <w:p w14:paraId="4D6D4AAE" w14:textId="56703216" w:rsidR="009F3EF0" w:rsidRPr="009F3EF0" w:rsidRDefault="009F3EF0" w:rsidP="009F3EF0">
            <w:pPr>
              <w:jc w:val="center"/>
            </w:pPr>
            <w:proofErr w:type="spellStart"/>
            <w:r w:rsidRPr="009F3EF0">
              <w:t>Клипсатор</w:t>
            </w:r>
            <w:proofErr w:type="spellEnd"/>
            <w:r w:rsidRPr="009F3EF0">
              <w:t xml:space="preserve"> </w:t>
            </w:r>
            <w:proofErr w:type="spellStart"/>
            <w:r w:rsidRPr="009F3EF0">
              <w:t>Poly-Clip</w:t>
            </w:r>
            <w:proofErr w:type="spellEnd"/>
            <w:r w:rsidRPr="009F3EF0">
              <w:t xml:space="preserve"> FCA 160  №865/14 </w:t>
            </w:r>
            <w:proofErr w:type="spellStart"/>
            <w:r w:rsidRPr="009F3EF0">
              <w:t>г.выпуска</w:t>
            </w:r>
            <w:proofErr w:type="spellEnd"/>
          </w:p>
        </w:tc>
        <w:tc>
          <w:tcPr>
            <w:tcW w:w="1843" w:type="dxa"/>
            <w:tcBorders>
              <w:top w:val="single" w:sz="4" w:space="0" w:color="000001"/>
              <w:left w:val="single" w:sz="4" w:space="0" w:color="auto"/>
              <w:bottom w:val="single" w:sz="4" w:space="0" w:color="auto"/>
              <w:right w:val="single" w:sz="4" w:space="0" w:color="000001"/>
            </w:tcBorders>
            <w:shd w:val="clear" w:color="auto" w:fill="auto"/>
          </w:tcPr>
          <w:p w14:paraId="74D6C9CD" w14:textId="77777777" w:rsidR="009F3EF0" w:rsidRPr="009F3EF0" w:rsidRDefault="009F3EF0" w:rsidP="009F3EF0">
            <w:pPr>
              <w:jc w:val="center"/>
            </w:pPr>
            <w:r w:rsidRPr="009F3EF0">
              <w:t>5 шт.</w:t>
            </w:r>
          </w:p>
        </w:tc>
      </w:tr>
      <w:tr w:rsidR="009F3EF0" w:rsidRPr="009F3EF0" w14:paraId="554BBB39" w14:textId="77777777" w:rsidTr="009F3EF0">
        <w:trPr>
          <w:trHeight w:val="282"/>
        </w:trPr>
        <w:tc>
          <w:tcPr>
            <w:tcW w:w="567" w:type="dxa"/>
            <w:tcBorders>
              <w:top w:val="single" w:sz="4" w:space="0" w:color="auto"/>
              <w:left w:val="single" w:sz="4" w:space="0" w:color="000001"/>
              <w:right w:val="single" w:sz="4" w:space="0" w:color="000001"/>
            </w:tcBorders>
            <w:shd w:val="clear" w:color="auto" w:fill="auto"/>
            <w:vAlign w:val="center"/>
          </w:tcPr>
          <w:p w14:paraId="3DCBC2BC" w14:textId="14551513" w:rsidR="009F3EF0" w:rsidRPr="009F3EF0" w:rsidRDefault="002B5E7E" w:rsidP="009F3EF0">
            <w:r>
              <w:t>4</w:t>
            </w:r>
            <w:r w:rsidR="009F3EF0" w:rsidRPr="009F3EF0">
              <w:t>.</w:t>
            </w:r>
          </w:p>
        </w:tc>
        <w:tc>
          <w:tcPr>
            <w:tcW w:w="4395" w:type="dxa"/>
            <w:tcBorders>
              <w:top w:val="single" w:sz="4" w:space="0" w:color="auto"/>
              <w:left w:val="single" w:sz="4" w:space="0" w:color="000001"/>
              <w:bottom w:val="single" w:sz="4" w:space="0" w:color="auto"/>
              <w:right w:val="single" w:sz="4" w:space="0" w:color="000001"/>
            </w:tcBorders>
            <w:shd w:val="clear" w:color="auto" w:fill="auto"/>
            <w:vAlign w:val="center"/>
          </w:tcPr>
          <w:p w14:paraId="4CFA80BC" w14:textId="77777777" w:rsidR="009F3EF0" w:rsidRPr="009F3EF0" w:rsidRDefault="009F3EF0" w:rsidP="009F3EF0">
            <w:r w:rsidRPr="009F3EF0">
              <w:t>Распорка  FCA160</w:t>
            </w:r>
          </w:p>
        </w:tc>
        <w:tc>
          <w:tcPr>
            <w:tcW w:w="1559" w:type="dxa"/>
            <w:tcBorders>
              <w:top w:val="single" w:sz="4" w:space="0" w:color="auto"/>
              <w:left w:val="single" w:sz="4" w:space="0" w:color="000001"/>
              <w:bottom w:val="single" w:sz="4" w:space="0" w:color="auto"/>
              <w:right w:val="single" w:sz="4" w:space="0" w:color="auto"/>
            </w:tcBorders>
          </w:tcPr>
          <w:p w14:paraId="41298F5A" w14:textId="77777777" w:rsidR="009F3EF0" w:rsidRPr="009F3EF0" w:rsidRDefault="009F3EF0" w:rsidP="009F3EF0">
            <w:pPr>
              <w:jc w:val="center"/>
            </w:pPr>
            <w:r w:rsidRPr="009F3EF0">
              <w:t>161738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D8E2D59" w14:textId="77777777" w:rsidR="009F3EF0" w:rsidRPr="009F3EF0" w:rsidRDefault="009F3EF0" w:rsidP="009F3EF0">
            <w:pPr>
              <w:suppressAutoHyphens w:val="0"/>
              <w:jc w:val="center"/>
            </w:pPr>
            <w:r w:rsidRPr="009F3EF0">
              <w:rPr>
                <w:rFonts w:eastAsia="SimSun"/>
                <w:color w:val="000000"/>
              </w:rPr>
              <w:t>Полная совместимость (для установки)  с оборудованием установленном у Заказчика:</w:t>
            </w:r>
          </w:p>
          <w:p w14:paraId="726D4E7A" w14:textId="677DE72F" w:rsidR="009F3EF0" w:rsidRPr="009F3EF0" w:rsidRDefault="009F3EF0" w:rsidP="009F3EF0">
            <w:pPr>
              <w:jc w:val="center"/>
              <w:rPr>
                <w:rFonts w:eastAsia="SimSun"/>
              </w:rPr>
            </w:pPr>
            <w:proofErr w:type="spellStart"/>
            <w:r w:rsidRPr="009F3EF0">
              <w:t>Клипсатор</w:t>
            </w:r>
            <w:proofErr w:type="spellEnd"/>
            <w:r w:rsidRPr="009F3EF0">
              <w:t xml:space="preserve"> </w:t>
            </w:r>
            <w:proofErr w:type="spellStart"/>
            <w:r w:rsidRPr="009F3EF0">
              <w:t>Poly-Clip</w:t>
            </w:r>
            <w:proofErr w:type="spellEnd"/>
            <w:r w:rsidRPr="009F3EF0">
              <w:t xml:space="preserve"> FCA 160  №865/14 </w:t>
            </w:r>
            <w:proofErr w:type="spellStart"/>
            <w:r w:rsidRPr="009F3EF0">
              <w:t>г.выпуска</w:t>
            </w:r>
            <w:proofErr w:type="spellEnd"/>
          </w:p>
        </w:tc>
        <w:tc>
          <w:tcPr>
            <w:tcW w:w="1843" w:type="dxa"/>
            <w:tcBorders>
              <w:top w:val="single" w:sz="4" w:space="0" w:color="auto"/>
              <w:left w:val="single" w:sz="4" w:space="0" w:color="auto"/>
              <w:bottom w:val="single" w:sz="4" w:space="0" w:color="auto"/>
              <w:right w:val="single" w:sz="4" w:space="0" w:color="000001"/>
            </w:tcBorders>
            <w:shd w:val="clear" w:color="auto" w:fill="auto"/>
          </w:tcPr>
          <w:p w14:paraId="666895E7" w14:textId="77777777" w:rsidR="009F3EF0" w:rsidRPr="009F3EF0" w:rsidRDefault="009F3EF0" w:rsidP="009F3EF0">
            <w:pPr>
              <w:jc w:val="center"/>
            </w:pPr>
            <w:r w:rsidRPr="009F3EF0">
              <w:t>1 шт.</w:t>
            </w:r>
          </w:p>
        </w:tc>
      </w:tr>
      <w:tr w:rsidR="009F3EF0" w:rsidRPr="009F3EF0" w14:paraId="3ED32BC9" w14:textId="77777777" w:rsidTr="009F3EF0">
        <w:trPr>
          <w:trHeight w:val="267"/>
        </w:trPr>
        <w:tc>
          <w:tcPr>
            <w:tcW w:w="567" w:type="dxa"/>
            <w:tcBorders>
              <w:top w:val="single" w:sz="4" w:space="0" w:color="auto"/>
              <w:left w:val="single" w:sz="4" w:space="0" w:color="000001"/>
              <w:bottom w:val="single" w:sz="4" w:space="0" w:color="auto"/>
              <w:right w:val="single" w:sz="4" w:space="0" w:color="auto"/>
            </w:tcBorders>
            <w:shd w:val="clear" w:color="auto" w:fill="auto"/>
            <w:vAlign w:val="center"/>
          </w:tcPr>
          <w:p w14:paraId="3BF6B7AB" w14:textId="7141D0C7" w:rsidR="009F3EF0" w:rsidRPr="009F3EF0" w:rsidRDefault="002B5E7E" w:rsidP="009F3EF0">
            <w:r>
              <w:t>5</w:t>
            </w:r>
            <w:r w:rsidR="009F3EF0" w:rsidRPr="009F3EF0">
              <w:t>.</w:t>
            </w:r>
          </w:p>
        </w:tc>
        <w:tc>
          <w:tcPr>
            <w:tcW w:w="4395" w:type="dxa"/>
            <w:tcBorders>
              <w:top w:val="single" w:sz="4" w:space="0" w:color="auto"/>
              <w:left w:val="single" w:sz="4" w:space="0" w:color="auto"/>
              <w:bottom w:val="single" w:sz="4" w:space="0" w:color="auto"/>
              <w:right w:val="single" w:sz="4" w:space="0" w:color="000001"/>
            </w:tcBorders>
            <w:shd w:val="clear" w:color="auto" w:fill="auto"/>
            <w:vAlign w:val="center"/>
          </w:tcPr>
          <w:p w14:paraId="02F0F257" w14:textId="77777777" w:rsidR="009F3EF0" w:rsidRPr="009F3EF0" w:rsidRDefault="009F3EF0" w:rsidP="009F3EF0">
            <w:r w:rsidRPr="009F3EF0">
              <w:t>Фиксатор</w:t>
            </w:r>
          </w:p>
        </w:tc>
        <w:tc>
          <w:tcPr>
            <w:tcW w:w="1559" w:type="dxa"/>
            <w:tcBorders>
              <w:top w:val="single" w:sz="4" w:space="0" w:color="auto"/>
              <w:left w:val="single" w:sz="4" w:space="0" w:color="000001"/>
              <w:bottom w:val="single" w:sz="4" w:space="0" w:color="auto"/>
              <w:right w:val="single" w:sz="4" w:space="0" w:color="auto"/>
            </w:tcBorders>
          </w:tcPr>
          <w:p w14:paraId="708DB790" w14:textId="77777777" w:rsidR="009F3EF0" w:rsidRPr="009F3EF0" w:rsidRDefault="009F3EF0" w:rsidP="009F3EF0">
            <w:pPr>
              <w:jc w:val="center"/>
            </w:pPr>
            <w:r w:rsidRPr="009F3EF0">
              <w:t>162212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097D07" w14:textId="77777777" w:rsidR="009F3EF0" w:rsidRPr="009F3EF0" w:rsidRDefault="009F3EF0" w:rsidP="009F3EF0">
            <w:pPr>
              <w:suppressAutoHyphens w:val="0"/>
              <w:jc w:val="center"/>
            </w:pPr>
            <w:r w:rsidRPr="009F3EF0">
              <w:rPr>
                <w:rFonts w:eastAsia="SimSun"/>
                <w:color w:val="000000"/>
              </w:rPr>
              <w:t>Полная совместимость (для установки)  с оборудованием установленном у Заказчика:</w:t>
            </w:r>
          </w:p>
          <w:p w14:paraId="07C805DB" w14:textId="3DDA4FBE" w:rsidR="009F3EF0" w:rsidRPr="009F3EF0" w:rsidRDefault="009F3EF0" w:rsidP="009F3EF0">
            <w:pPr>
              <w:jc w:val="center"/>
            </w:pPr>
            <w:proofErr w:type="spellStart"/>
            <w:r w:rsidRPr="009F3EF0">
              <w:t>Клипсатор</w:t>
            </w:r>
            <w:proofErr w:type="spellEnd"/>
            <w:r w:rsidRPr="009F3EF0">
              <w:t xml:space="preserve"> </w:t>
            </w:r>
            <w:proofErr w:type="spellStart"/>
            <w:r w:rsidRPr="009F3EF0">
              <w:t>Poly-Clip</w:t>
            </w:r>
            <w:proofErr w:type="spellEnd"/>
            <w:r w:rsidRPr="009F3EF0">
              <w:t xml:space="preserve"> FCA 160  №865/14 </w:t>
            </w:r>
            <w:proofErr w:type="spellStart"/>
            <w:r w:rsidRPr="009F3EF0">
              <w:t>г.выпуска</w:t>
            </w:r>
            <w:proofErr w:type="spellEnd"/>
          </w:p>
        </w:tc>
        <w:tc>
          <w:tcPr>
            <w:tcW w:w="1843" w:type="dxa"/>
            <w:tcBorders>
              <w:top w:val="single" w:sz="4" w:space="0" w:color="auto"/>
              <w:left w:val="single" w:sz="4" w:space="0" w:color="auto"/>
              <w:bottom w:val="single" w:sz="4" w:space="0" w:color="auto"/>
              <w:right w:val="single" w:sz="4" w:space="0" w:color="000001"/>
            </w:tcBorders>
            <w:shd w:val="clear" w:color="auto" w:fill="auto"/>
          </w:tcPr>
          <w:p w14:paraId="1F955463" w14:textId="77777777" w:rsidR="009F3EF0" w:rsidRPr="009F3EF0" w:rsidRDefault="009F3EF0" w:rsidP="009F3EF0">
            <w:pPr>
              <w:jc w:val="center"/>
            </w:pPr>
            <w:r w:rsidRPr="009F3EF0">
              <w:t>1 шт.</w:t>
            </w:r>
          </w:p>
        </w:tc>
      </w:tr>
      <w:tr w:rsidR="009F3EF0" w:rsidRPr="009F3EF0" w14:paraId="08E426D7" w14:textId="77777777" w:rsidTr="009F3EF0">
        <w:trPr>
          <w:trHeight w:val="272"/>
        </w:trPr>
        <w:tc>
          <w:tcPr>
            <w:tcW w:w="567" w:type="dxa"/>
            <w:tcBorders>
              <w:top w:val="single" w:sz="4" w:space="0" w:color="auto"/>
              <w:left w:val="single" w:sz="4" w:space="0" w:color="000001"/>
              <w:right w:val="single" w:sz="4" w:space="0" w:color="auto"/>
            </w:tcBorders>
            <w:shd w:val="clear" w:color="auto" w:fill="auto"/>
            <w:vAlign w:val="center"/>
          </w:tcPr>
          <w:p w14:paraId="4643A558" w14:textId="54FF2D13" w:rsidR="009F3EF0" w:rsidRPr="009F3EF0" w:rsidRDefault="002B5E7E" w:rsidP="009F3EF0">
            <w:r>
              <w:t>6</w:t>
            </w:r>
            <w:r w:rsidR="009F3EF0" w:rsidRPr="009F3EF0">
              <w:t>.</w:t>
            </w:r>
          </w:p>
        </w:tc>
        <w:tc>
          <w:tcPr>
            <w:tcW w:w="4395" w:type="dxa"/>
            <w:tcBorders>
              <w:top w:val="single" w:sz="4" w:space="0" w:color="auto"/>
              <w:left w:val="single" w:sz="4" w:space="0" w:color="auto"/>
              <w:right w:val="single" w:sz="4" w:space="0" w:color="000001"/>
            </w:tcBorders>
            <w:shd w:val="clear" w:color="auto" w:fill="auto"/>
            <w:vAlign w:val="center"/>
          </w:tcPr>
          <w:p w14:paraId="2C2B0D51" w14:textId="77777777" w:rsidR="009F3EF0" w:rsidRPr="009F3EF0" w:rsidRDefault="009F3EF0" w:rsidP="009F3EF0">
            <w:r w:rsidRPr="009F3EF0">
              <w:t>Фиксатор шаровый</w:t>
            </w:r>
          </w:p>
        </w:tc>
        <w:tc>
          <w:tcPr>
            <w:tcW w:w="1559" w:type="dxa"/>
            <w:tcBorders>
              <w:top w:val="single" w:sz="4" w:space="0" w:color="auto"/>
              <w:left w:val="single" w:sz="4" w:space="0" w:color="000001"/>
              <w:right w:val="single" w:sz="4" w:space="0" w:color="auto"/>
            </w:tcBorders>
          </w:tcPr>
          <w:p w14:paraId="0AAAA8EE" w14:textId="77777777" w:rsidR="009F3EF0" w:rsidRPr="009F3EF0" w:rsidRDefault="009F3EF0" w:rsidP="009F3EF0">
            <w:pPr>
              <w:jc w:val="center"/>
            </w:pPr>
            <w:r w:rsidRPr="009F3EF0">
              <w:t>163118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78F3DE" w14:textId="77777777" w:rsidR="009F3EF0" w:rsidRPr="009F3EF0" w:rsidRDefault="009F3EF0" w:rsidP="009F3EF0">
            <w:pPr>
              <w:suppressAutoHyphens w:val="0"/>
              <w:jc w:val="center"/>
            </w:pPr>
            <w:r w:rsidRPr="009F3EF0">
              <w:rPr>
                <w:rFonts w:eastAsia="SimSun"/>
                <w:color w:val="000000"/>
              </w:rPr>
              <w:t>Полная совместимость (для установки)  с оборудованием установленном у Заказчика:</w:t>
            </w:r>
          </w:p>
          <w:p w14:paraId="501F7765" w14:textId="76DDE456" w:rsidR="009F3EF0" w:rsidRPr="009F3EF0" w:rsidRDefault="009F3EF0" w:rsidP="009F3EF0">
            <w:pPr>
              <w:jc w:val="center"/>
            </w:pPr>
            <w:proofErr w:type="spellStart"/>
            <w:r w:rsidRPr="009F3EF0">
              <w:t>Клипсатор</w:t>
            </w:r>
            <w:proofErr w:type="spellEnd"/>
            <w:r w:rsidRPr="009F3EF0">
              <w:t xml:space="preserve"> </w:t>
            </w:r>
            <w:proofErr w:type="spellStart"/>
            <w:r w:rsidRPr="009F3EF0">
              <w:t>Poly-Clip</w:t>
            </w:r>
            <w:proofErr w:type="spellEnd"/>
            <w:r w:rsidRPr="009F3EF0">
              <w:t xml:space="preserve"> FCA 160  №865/14 </w:t>
            </w:r>
            <w:proofErr w:type="spellStart"/>
            <w:r w:rsidRPr="009F3EF0">
              <w:t>г.выпуска</w:t>
            </w:r>
            <w:proofErr w:type="spellEnd"/>
          </w:p>
        </w:tc>
        <w:tc>
          <w:tcPr>
            <w:tcW w:w="1843" w:type="dxa"/>
            <w:tcBorders>
              <w:top w:val="single" w:sz="4" w:space="0" w:color="auto"/>
              <w:left w:val="single" w:sz="4" w:space="0" w:color="auto"/>
              <w:right w:val="single" w:sz="4" w:space="0" w:color="000001"/>
            </w:tcBorders>
            <w:shd w:val="clear" w:color="auto" w:fill="auto"/>
          </w:tcPr>
          <w:p w14:paraId="62343BBA" w14:textId="77777777" w:rsidR="009F3EF0" w:rsidRPr="009F3EF0" w:rsidRDefault="009F3EF0" w:rsidP="009F3EF0">
            <w:pPr>
              <w:jc w:val="center"/>
            </w:pPr>
            <w:r w:rsidRPr="009F3EF0">
              <w:t>2 шт.</w:t>
            </w:r>
          </w:p>
        </w:tc>
      </w:tr>
      <w:tr w:rsidR="009F3EF0" w:rsidRPr="009F3EF0" w14:paraId="7CC98741" w14:textId="77777777" w:rsidTr="009F3EF0">
        <w:trPr>
          <w:trHeight w:val="275"/>
        </w:trPr>
        <w:tc>
          <w:tcPr>
            <w:tcW w:w="567" w:type="dxa"/>
            <w:tcBorders>
              <w:top w:val="single" w:sz="4" w:space="0" w:color="auto"/>
              <w:left w:val="single" w:sz="4" w:space="0" w:color="000001"/>
              <w:bottom w:val="single" w:sz="4" w:space="0" w:color="auto"/>
              <w:right w:val="single" w:sz="4" w:space="0" w:color="auto"/>
            </w:tcBorders>
            <w:shd w:val="clear" w:color="auto" w:fill="auto"/>
            <w:vAlign w:val="center"/>
          </w:tcPr>
          <w:p w14:paraId="33B2B889" w14:textId="50ADCC28" w:rsidR="009F3EF0" w:rsidRPr="009F3EF0" w:rsidRDefault="002B5E7E" w:rsidP="009F3EF0">
            <w:r>
              <w:t>7</w:t>
            </w:r>
            <w:r w:rsidR="009F3EF0" w:rsidRPr="009F3EF0">
              <w:t>.</w:t>
            </w:r>
          </w:p>
        </w:tc>
        <w:tc>
          <w:tcPr>
            <w:tcW w:w="4395" w:type="dxa"/>
            <w:tcBorders>
              <w:top w:val="single" w:sz="4" w:space="0" w:color="auto"/>
              <w:left w:val="single" w:sz="4" w:space="0" w:color="auto"/>
              <w:bottom w:val="single" w:sz="4" w:space="0" w:color="auto"/>
              <w:right w:val="single" w:sz="4" w:space="0" w:color="000001"/>
            </w:tcBorders>
            <w:shd w:val="clear" w:color="auto" w:fill="auto"/>
            <w:vAlign w:val="center"/>
          </w:tcPr>
          <w:p w14:paraId="6A5E1C9C" w14:textId="77777777" w:rsidR="009F3EF0" w:rsidRPr="009F3EF0" w:rsidRDefault="009F3EF0" w:rsidP="009F3EF0">
            <w:r w:rsidRPr="009F3EF0">
              <w:t xml:space="preserve">Шайба прижимная </w:t>
            </w:r>
            <w:proofErr w:type="spellStart"/>
            <w:r w:rsidRPr="009F3EF0">
              <w:t>PolyClip</w:t>
            </w:r>
            <w:proofErr w:type="spellEnd"/>
          </w:p>
        </w:tc>
        <w:tc>
          <w:tcPr>
            <w:tcW w:w="1559" w:type="dxa"/>
            <w:tcBorders>
              <w:top w:val="single" w:sz="4" w:space="0" w:color="auto"/>
              <w:left w:val="single" w:sz="4" w:space="0" w:color="000001"/>
              <w:bottom w:val="single" w:sz="4" w:space="0" w:color="auto"/>
              <w:right w:val="single" w:sz="4" w:space="0" w:color="auto"/>
            </w:tcBorders>
          </w:tcPr>
          <w:p w14:paraId="377C7965" w14:textId="77777777" w:rsidR="009F3EF0" w:rsidRPr="009F3EF0" w:rsidRDefault="009F3EF0" w:rsidP="009F3EF0">
            <w:pPr>
              <w:jc w:val="center"/>
            </w:pPr>
            <w:r w:rsidRPr="009F3EF0">
              <w:t>191192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2801B2" w14:textId="77777777" w:rsidR="009F3EF0" w:rsidRPr="009F3EF0" w:rsidRDefault="009F3EF0" w:rsidP="009F3EF0">
            <w:pPr>
              <w:suppressAutoHyphens w:val="0"/>
              <w:jc w:val="center"/>
            </w:pPr>
            <w:r w:rsidRPr="009F3EF0">
              <w:rPr>
                <w:rFonts w:eastAsia="SimSun"/>
                <w:color w:val="000000"/>
              </w:rPr>
              <w:t>Полная совместимость (для установки)  с оборудованием установленном у Заказчика:</w:t>
            </w:r>
          </w:p>
          <w:p w14:paraId="3D49E0AC" w14:textId="3F10F3F4" w:rsidR="009F3EF0" w:rsidRPr="009F3EF0" w:rsidRDefault="009F3EF0" w:rsidP="009F3EF0">
            <w:pPr>
              <w:jc w:val="center"/>
            </w:pPr>
            <w:proofErr w:type="spellStart"/>
            <w:r w:rsidRPr="009F3EF0">
              <w:t>Клипсатор</w:t>
            </w:r>
            <w:proofErr w:type="spellEnd"/>
            <w:r w:rsidRPr="009F3EF0">
              <w:t xml:space="preserve"> </w:t>
            </w:r>
            <w:proofErr w:type="spellStart"/>
            <w:r w:rsidRPr="009F3EF0">
              <w:t>Poly-Clip</w:t>
            </w:r>
            <w:proofErr w:type="spellEnd"/>
            <w:r w:rsidRPr="009F3EF0">
              <w:t xml:space="preserve"> FCA 160  №865/14 </w:t>
            </w:r>
            <w:proofErr w:type="spellStart"/>
            <w:r w:rsidRPr="009F3EF0">
              <w:t>г.выпуска</w:t>
            </w:r>
            <w:proofErr w:type="spellEnd"/>
          </w:p>
        </w:tc>
        <w:tc>
          <w:tcPr>
            <w:tcW w:w="1843" w:type="dxa"/>
            <w:tcBorders>
              <w:top w:val="single" w:sz="4" w:space="0" w:color="auto"/>
              <w:left w:val="single" w:sz="4" w:space="0" w:color="auto"/>
              <w:bottom w:val="single" w:sz="4" w:space="0" w:color="auto"/>
              <w:right w:val="single" w:sz="4" w:space="0" w:color="000001"/>
            </w:tcBorders>
            <w:shd w:val="clear" w:color="auto" w:fill="auto"/>
          </w:tcPr>
          <w:p w14:paraId="563CFD2D" w14:textId="77777777" w:rsidR="009F3EF0" w:rsidRPr="009F3EF0" w:rsidRDefault="009F3EF0" w:rsidP="009F3EF0">
            <w:pPr>
              <w:jc w:val="center"/>
            </w:pPr>
            <w:r w:rsidRPr="009F3EF0">
              <w:t>1 шт.</w:t>
            </w:r>
          </w:p>
        </w:tc>
      </w:tr>
    </w:tbl>
    <w:p w14:paraId="08C38D74" w14:textId="77777777" w:rsidR="003448FB" w:rsidRPr="00A40F76" w:rsidRDefault="003448FB" w:rsidP="006B46E1">
      <w:pPr>
        <w:jc w:val="center"/>
        <w:rPr>
          <w:sz w:val="18"/>
          <w:szCs w:val="18"/>
        </w:rPr>
      </w:pPr>
    </w:p>
    <w:sectPr w:rsidR="003448FB" w:rsidRPr="00A40F76" w:rsidSect="003C51C5">
      <w:footerReference w:type="default" r:id="rId8"/>
      <w:pgSz w:w="16838" w:h="11906" w:orient="landscape"/>
      <w:pgMar w:top="284" w:right="850" w:bottom="1134" w:left="1701" w:header="0" w:footer="454"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DB1D" w14:textId="77777777" w:rsidR="00D63450" w:rsidRDefault="00D63450">
      <w:r>
        <w:separator/>
      </w:r>
    </w:p>
  </w:endnote>
  <w:endnote w:type="continuationSeparator" w:id="0">
    <w:p w14:paraId="0B2FAEC7" w14:textId="77777777" w:rsidR="00D63450" w:rsidRDefault="00D6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GaramondNarrowC">
    <w:altName w:val="Cambria"/>
    <w:charset w:val="CC"/>
    <w:family w:val="roman"/>
    <w:pitch w:val="variable"/>
  </w:font>
  <w:font w:name="Liberation Serif">
    <w:panose1 w:val="02020603050405020304"/>
    <w:charset w:val="CC"/>
    <w:family w:val="roman"/>
    <w:pitch w:val="variable"/>
    <w:sig w:usb0="E0000AFF" w:usb1="500078FF" w:usb2="00000021" w:usb3="00000000" w:csb0="000001BF" w:csb1="00000000"/>
  </w:font>
  <w:font w:name="SimSun, 宋体">
    <w:panose1 w:val="00000000000000000000"/>
    <w:charset w:val="80"/>
    <w:family w:val="roman"/>
    <w:notTrueType/>
    <w:pitch w:val="default"/>
  </w:font>
  <w:font w:name="ArialMT">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7BDD" w14:textId="77777777" w:rsidR="00AF6033" w:rsidRDefault="00AF6033">
    <w:pPr>
      <w:pStyle w:val="afe"/>
      <w:ind w:right="360"/>
    </w:pPr>
    <w:r>
      <w:rPr>
        <w:noProof/>
      </w:rPr>
      <mc:AlternateContent>
        <mc:Choice Requires="wps">
          <w:drawing>
            <wp:anchor distT="4445" distB="635" distL="6350" distR="5080" simplePos="0" relativeHeight="4" behindDoc="1" locked="0" layoutInCell="0" allowOverlap="1" wp14:anchorId="7F8C87E7" wp14:editId="4D46A154">
              <wp:simplePos x="0" y="0"/>
              <wp:positionH relativeFrom="column">
                <wp:posOffset>9908540</wp:posOffset>
              </wp:positionH>
              <wp:positionV relativeFrom="paragraph">
                <wp:posOffset>635</wp:posOffset>
              </wp:positionV>
              <wp:extent cx="64135" cy="146685"/>
              <wp:effectExtent l="5715" t="5715" r="4445" b="4445"/>
              <wp:wrapSquare wrapText="largest"/>
              <wp:docPr id="1" name="Rectangle 1"/>
              <wp:cNvGraphicFramePr/>
              <a:graphic xmlns:a="http://schemas.openxmlformats.org/drawingml/2006/main">
                <a:graphicData uri="http://schemas.microsoft.com/office/word/2010/wordprocessingShape">
                  <wps:wsp>
                    <wps:cNvSpPr/>
                    <wps:spPr>
                      <a:xfrm>
                        <a:off x="0" y="0"/>
                        <a:ext cx="64080" cy="14652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29A7E976" w14:textId="77777777" w:rsidR="00AF6033" w:rsidRDefault="00AF6033">
                          <w:pPr>
                            <w:pStyle w:val="afe"/>
                            <w:rPr>
                              <w:rStyle w:val="a5"/>
                            </w:rPr>
                          </w:pPr>
                          <w:r>
                            <w:fldChar w:fldCharType="begin"/>
                          </w:r>
                          <w:r>
                            <w:instrText xml:space="preserve"> PAGE </w:instrText>
                          </w:r>
                          <w:r>
                            <w:fldChar w:fldCharType="separate"/>
                          </w:r>
                          <w:r>
                            <w:t>2</w:t>
                          </w:r>
                          <w:r>
                            <w:fldChar w:fldCharType="end"/>
                          </w:r>
                        </w:p>
                      </w:txbxContent>
                    </wps:txbx>
                    <wps:bodyPr lIns="0" tIns="0" rIns="0" bIns="0" anchor="t" upright="1">
                      <a:noAutofit/>
                    </wps:bodyPr>
                  </wps:wsp>
                </a:graphicData>
              </a:graphic>
            </wp:anchor>
          </w:drawing>
        </mc:Choice>
        <mc:Fallback>
          <w:pict>
            <v:rect w14:anchorId="7F8C87E7" id="Rectangle 1" o:spid="_x0000_s1026" style="position:absolute;margin-left:780.2pt;margin-top:.05pt;width:5.05pt;height:11.55pt;z-index:-503316476;visibility:visible;mso-wrap-style:square;mso-wrap-distance-left:.5pt;mso-wrap-distance-top:.35pt;mso-wrap-distance-right:.4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" o:allowincell="f" filled="f">
              <v:textbox inset="0,0,0,0">
                <w:txbxContent>
                  <w:p w14:paraId="29A7E976" w14:textId="77777777" w:rsidR="00AF6033" w:rsidRDefault="00AF6033">
                    <w:pPr>
                      <w:pStyle w:val="afe"/>
                      <w:rPr>
                        <w:rStyle w:val="a5"/>
                      </w:rPr>
                    </w:pPr>
                    <w:r>
                      <w:fldChar w:fldCharType="begin"/>
                    </w:r>
                    <w:r>
                      <w:instrText xml:space="preserve"> PAGE </w:instrText>
                    </w:r>
                    <w:r>
                      <w:fldChar w:fldCharType="separate"/>
                    </w:r>
                    <w:r>
                      <w:t>2</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A64A" w14:textId="77777777" w:rsidR="00D63450" w:rsidRDefault="00D63450">
      <w:r>
        <w:separator/>
      </w:r>
    </w:p>
  </w:footnote>
  <w:footnote w:type="continuationSeparator" w:id="0">
    <w:p w14:paraId="1DBEFB0B" w14:textId="77777777" w:rsidR="00D63450" w:rsidRDefault="00D6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D48"/>
    <w:multiLevelType w:val="multilevel"/>
    <w:tmpl w:val="B9E2B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8C5026"/>
    <w:multiLevelType w:val="multilevel"/>
    <w:tmpl w:val="19205B1E"/>
    <w:lvl w:ilvl="0">
      <w:start w:val="2"/>
      <w:numFmt w:val="decimal"/>
      <w:lvlText w:val="%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2" w15:restartNumberingAfterBreak="0">
    <w:nsid w:val="4EE73E7C"/>
    <w:multiLevelType w:val="multilevel"/>
    <w:tmpl w:val="A288DBA2"/>
    <w:lvl w:ilvl="0">
      <w:start w:val="2"/>
      <w:numFmt w:val="decimal"/>
      <w:pStyle w:val="ConsPlusNormal"/>
      <w:lvlText w:val="%1.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3" w15:restartNumberingAfterBreak="0">
    <w:nsid w:val="58BF4E38"/>
    <w:multiLevelType w:val="multilevel"/>
    <w:tmpl w:val="FC225040"/>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FC70809"/>
    <w:multiLevelType w:val="multilevel"/>
    <w:tmpl w:val="F38CD5A4"/>
    <w:lvl w:ilvl="0">
      <w:start w:val="1"/>
      <w:numFmt w:val="decimal"/>
      <w:lvlText w:val="%1."/>
      <w:lvlJc w:val="left"/>
      <w:pPr>
        <w:tabs>
          <w:tab w:val="num" w:pos="0"/>
        </w:tabs>
        <w:ind w:left="360" w:hanging="360"/>
      </w:pPr>
    </w:lvl>
    <w:lvl w:ilvl="1">
      <w:start w:val="1"/>
      <w:numFmt w:val="decimal"/>
      <w:lvlText w:val="%1.%2."/>
      <w:lvlJc w:val="left"/>
      <w:pPr>
        <w:tabs>
          <w:tab w:val="num" w:pos="0"/>
        </w:tabs>
        <w:ind w:left="574" w:hanging="432"/>
      </w:pPr>
      <w:rPr>
        <w:b w:val="0"/>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79B90035"/>
    <w:multiLevelType w:val="multilevel"/>
    <w:tmpl w:val="1C2410A4"/>
    <w:lvl w:ilvl="0">
      <w:start w:val="3"/>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B"/>
    <w:rsid w:val="000058D3"/>
    <w:rsid w:val="0005074F"/>
    <w:rsid w:val="00067C15"/>
    <w:rsid w:val="00071888"/>
    <w:rsid w:val="0008272D"/>
    <w:rsid w:val="0009622A"/>
    <w:rsid w:val="000A2B6B"/>
    <w:rsid w:val="000B20AB"/>
    <w:rsid w:val="000C2AF5"/>
    <w:rsid w:val="000C5F6C"/>
    <w:rsid w:val="001B0F67"/>
    <w:rsid w:val="001C78FF"/>
    <w:rsid w:val="001F194C"/>
    <w:rsid w:val="002037A1"/>
    <w:rsid w:val="00244A4E"/>
    <w:rsid w:val="002726E0"/>
    <w:rsid w:val="00295CDD"/>
    <w:rsid w:val="002B5E7E"/>
    <w:rsid w:val="002B629F"/>
    <w:rsid w:val="002F5B49"/>
    <w:rsid w:val="0030321F"/>
    <w:rsid w:val="003222B6"/>
    <w:rsid w:val="00322780"/>
    <w:rsid w:val="003301C9"/>
    <w:rsid w:val="003448FB"/>
    <w:rsid w:val="003605F0"/>
    <w:rsid w:val="003626AD"/>
    <w:rsid w:val="003716DC"/>
    <w:rsid w:val="00392ABB"/>
    <w:rsid w:val="003B2F92"/>
    <w:rsid w:val="003C51C5"/>
    <w:rsid w:val="00446CA8"/>
    <w:rsid w:val="00447607"/>
    <w:rsid w:val="00584656"/>
    <w:rsid w:val="005B0088"/>
    <w:rsid w:val="005B3549"/>
    <w:rsid w:val="005B40BC"/>
    <w:rsid w:val="005D0A7E"/>
    <w:rsid w:val="00606A6D"/>
    <w:rsid w:val="00630BB9"/>
    <w:rsid w:val="00645FB0"/>
    <w:rsid w:val="00691FF3"/>
    <w:rsid w:val="006B46E1"/>
    <w:rsid w:val="006E3341"/>
    <w:rsid w:val="00705693"/>
    <w:rsid w:val="00706184"/>
    <w:rsid w:val="0071006E"/>
    <w:rsid w:val="00721164"/>
    <w:rsid w:val="00787E47"/>
    <w:rsid w:val="00791D78"/>
    <w:rsid w:val="007955AE"/>
    <w:rsid w:val="008027EF"/>
    <w:rsid w:val="00823A55"/>
    <w:rsid w:val="00884A22"/>
    <w:rsid w:val="008B5320"/>
    <w:rsid w:val="008C241C"/>
    <w:rsid w:val="008D136D"/>
    <w:rsid w:val="008D1C62"/>
    <w:rsid w:val="00926ED5"/>
    <w:rsid w:val="00931813"/>
    <w:rsid w:val="00963C4B"/>
    <w:rsid w:val="009736CE"/>
    <w:rsid w:val="009979B2"/>
    <w:rsid w:val="009F3EF0"/>
    <w:rsid w:val="009F674F"/>
    <w:rsid w:val="00A271AB"/>
    <w:rsid w:val="00A40F76"/>
    <w:rsid w:val="00AD15BB"/>
    <w:rsid w:val="00AF6033"/>
    <w:rsid w:val="00B13FD3"/>
    <w:rsid w:val="00B20EAB"/>
    <w:rsid w:val="00B53CDD"/>
    <w:rsid w:val="00BE1F13"/>
    <w:rsid w:val="00BE3E91"/>
    <w:rsid w:val="00BF6A66"/>
    <w:rsid w:val="00C1780C"/>
    <w:rsid w:val="00C27C95"/>
    <w:rsid w:val="00C55A7E"/>
    <w:rsid w:val="00C600A4"/>
    <w:rsid w:val="00C65A2F"/>
    <w:rsid w:val="00C725BA"/>
    <w:rsid w:val="00D63450"/>
    <w:rsid w:val="00DD1CA1"/>
    <w:rsid w:val="00E240CF"/>
    <w:rsid w:val="00E42737"/>
    <w:rsid w:val="00E612C4"/>
    <w:rsid w:val="00E917AA"/>
    <w:rsid w:val="00EA5B4E"/>
    <w:rsid w:val="00EC2B93"/>
    <w:rsid w:val="00EF0021"/>
    <w:rsid w:val="00F77E11"/>
    <w:rsid w:val="00FD1F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F3CE"/>
  <w15:docId w15:val="{A320FEDF-4D93-4561-BDF0-894DB07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115"/>
    <w:rPr>
      <w:rFonts w:ascii="Times New Roman" w:eastAsia="Times New Roman" w:hAnsi="Times New Roman" w:cs="Times New Roman"/>
      <w:sz w:val="20"/>
      <w:szCs w:val="20"/>
      <w:lang w:eastAsia="ru-RU"/>
    </w:rPr>
  </w:style>
  <w:style w:type="paragraph" w:styleId="1">
    <w:name w:val="heading 1"/>
    <w:basedOn w:val="a"/>
    <w:link w:val="10"/>
    <w:uiPriority w:val="99"/>
    <w:qFormat/>
    <w:rsid w:val="00EC2115"/>
    <w:pPr>
      <w:keepNext/>
      <w:jc w:val="right"/>
      <w:outlineLvl w:val="0"/>
    </w:pPr>
    <w:rPr>
      <w:sz w:val="24"/>
    </w:rPr>
  </w:style>
  <w:style w:type="paragraph" w:styleId="2">
    <w:name w:val="heading 2"/>
    <w:basedOn w:val="a0"/>
    <w:link w:val="20"/>
    <w:uiPriority w:val="9"/>
    <w:unhideWhenUsed/>
    <w:qFormat/>
    <w:rsid w:val="00285B63"/>
    <w:pPr>
      <w:keepLines/>
      <w:spacing w:before="200" w:after="0"/>
      <w:outlineLvl w:val="1"/>
    </w:pPr>
    <w:rPr>
      <w:rFonts w:ascii="Cambria" w:hAnsi="Cambria"/>
      <w:b/>
      <w:bCs/>
      <w:color w:val="4F81BD"/>
      <w:sz w:val="26"/>
      <w:szCs w:val="26"/>
    </w:rPr>
  </w:style>
  <w:style w:type="paragraph" w:styleId="3">
    <w:name w:val="heading 3"/>
    <w:basedOn w:val="a"/>
    <w:link w:val="30"/>
    <w:qFormat/>
    <w:rsid w:val="00EC2115"/>
    <w:pPr>
      <w:keepNext/>
      <w:widowControl w:val="0"/>
      <w:outlineLvl w:val="2"/>
    </w:pPr>
    <w:rPr>
      <w:b/>
      <w:bCs/>
      <w:sz w:val="24"/>
      <w:szCs w:val="24"/>
    </w:rPr>
  </w:style>
  <w:style w:type="paragraph" w:styleId="4">
    <w:name w:val="heading 4"/>
    <w:basedOn w:val="a0"/>
    <w:uiPriority w:val="9"/>
    <w:unhideWhenUsed/>
    <w:qFormat/>
    <w:rsid w:val="005F433E"/>
    <w:pPr>
      <w:keepLines/>
      <w:spacing w:before="200" w:after="0"/>
      <w:outlineLvl w:val="3"/>
    </w:pPr>
    <w:rPr>
      <w:rFonts w:ascii="Cambria" w:hAnsi="Cambria"/>
      <w:b/>
      <w:bCs/>
      <w:i/>
      <w:iCs/>
      <w:color w:val="4F81BD"/>
    </w:rPr>
  </w:style>
  <w:style w:type="paragraph" w:styleId="5">
    <w:name w:val="heading 5"/>
    <w:basedOn w:val="a0"/>
    <w:uiPriority w:val="9"/>
    <w:unhideWhenUsed/>
    <w:qFormat/>
    <w:rsid w:val="005F433E"/>
    <w:pPr>
      <w:keepLines/>
      <w:spacing w:before="200" w:after="0"/>
      <w:outlineLvl w:val="4"/>
    </w:pPr>
    <w:rPr>
      <w:rFonts w:ascii="Cambria" w:hAnsi="Cambria"/>
      <w:color w:val="243F60"/>
    </w:rPr>
  </w:style>
  <w:style w:type="paragraph" w:styleId="6">
    <w:name w:val="heading 6"/>
    <w:basedOn w:val="a0"/>
    <w:uiPriority w:val="9"/>
    <w:unhideWhenUsed/>
    <w:qFormat/>
    <w:rsid w:val="005F433E"/>
    <w:pPr>
      <w:keepLines/>
      <w:spacing w:before="200" w:after="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EC2115"/>
    <w:rPr>
      <w:rFonts w:ascii="Times New Roman" w:eastAsia="Times New Roman" w:hAnsi="Times New Roman" w:cs="Times New Roman"/>
      <w:sz w:val="24"/>
      <w:szCs w:val="20"/>
      <w:lang w:eastAsia="ru-RU"/>
    </w:rPr>
  </w:style>
  <w:style w:type="character" w:customStyle="1" w:styleId="30">
    <w:name w:val="Заголовок 3 Знак"/>
    <w:basedOn w:val="a1"/>
    <w:link w:val="3"/>
    <w:qFormat/>
    <w:rsid w:val="00EC2115"/>
    <w:rPr>
      <w:rFonts w:ascii="Times New Roman" w:eastAsia="Times New Roman" w:hAnsi="Times New Roman" w:cs="Times New Roman"/>
      <w:b/>
      <w:bCs/>
      <w:sz w:val="24"/>
      <w:szCs w:val="24"/>
      <w:lang w:eastAsia="ru-RU"/>
    </w:rPr>
  </w:style>
  <w:style w:type="character" w:customStyle="1" w:styleId="21">
    <w:name w:val="Основной текст 2 Знак"/>
    <w:basedOn w:val="a1"/>
    <w:qFormat/>
    <w:rsid w:val="00EC2115"/>
    <w:rPr>
      <w:rFonts w:ascii="Times New Roman" w:eastAsia="Times New Roman" w:hAnsi="Times New Roman" w:cs="Times New Roman"/>
      <w:sz w:val="24"/>
      <w:szCs w:val="20"/>
      <w:lang w:eastAsia="ru-RU"/>
    </w:rPr>
  </w:style>
  <w:style w:type="character" w:customStyle="1" w:styleId="a4">
    <w:name w:val="Верх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styleId="a5">
    <w:name w:val="page number"/>
    <w:basedOn w:val="a1"/>
    <w:qFormat/>
    <w:rsid w:val="00EC2115"/>
  </w:style>
  <w:style w:type="character" w:customStyle="1" w:styleId="ConsNormal">
    <w:name w:val="ConsNormal Знак"/>
    <w:basedOn w:val="a1"/>
    <w:uiPriority w:val="99"/>
    <w:qFormat/>
    <w:rsid w:val="00EC2115"/>
    <w:rPr>
      <w:rFonts w:ascii="Arial" w:eastAsia="Times New Roman" w:hAnsi="Arial" w:cs="Arial"/>
      <w:sz w:val="20"/>
      <w:szCs w:val="20"/>
      <w:lang w:eastAsia="ru-RU"/>
    </w:rPr>
  </w:style>
  <w:style w:type="character" w:customStyle="1" w:styleId="a6">
    <w:name w:val="Основной текст Знак"/>
    <w:basedOn w:val="a1"/>
    <w:qFormat/>
    <w:rsid w:val="00EC2115"/>
    <w:rPr>
      <w:rFonts w:ascii="Times New Roman" w:eastAsia="Times New Roman" w:hAnsi="Times New Roman" w:cs="Times New Roman"/>
      <w:b/>
      <w:bCs/>
      <w:sz w:val="24"/>
      <w:szCs w:val="24"/>
      <w:lang w:eastAsia="ru-RU"/>
    </w:rPr>
  </w:style>
  <w:style w:type="character" w:customStyle="1" w:styleId="a7">
    <w:name w:val="Основной текст с отступом Знак"/>
    <w:basedOn w:val="a1"/>
    <w:uiPriority w:val="99"/>
    <w:qFormat/>
    <w:rsid w:val="00EC2115"/>
    <w:rPr>
      <w:rFonts w:ascii="Times New Roman" w:eastAsia="Times New Roman" w:hAnsi="Times New Roman" w:cs="Times New Roman"/>
      <w:sz w:val="20"/>
      <w:szCs w:val="20"/>
      <w:lang w:eastAsia="ru-RU"/>
    </w:rPr>
  </w:style>
  <w:style w:type="character" w:customStyle="1" w:styleId="-">
    <w:name w:val="Интернет-ссылка"/>
    <w:basedOn w:val="a1"/>
    <w:uiPriority w:val="99"/>
    <w:rsid w:val="00EC2115"/>
    <w:rPr>
      <w:color w:val="0000FF"/>
      <w:u w:val="single"/>
    </w:rPr>
  </w:style>
  <w:style w:type="character" w:customStyle="1" w:styleId="a8">
    <w:name w:val="Ниж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customStyle="1" w:styleId="ConsPlusNormal0">
    <w:name w:val="ConsPlusNormal Знак"/>
    <w:basedOn w:val="a1"/>
    <w:qFormat/>
    <w:rsid w:val="0013645C"/>
    <w:rPr>
      <w:rFonts w:ascii="Arial" w:eastAsia="Times New Roman" w:hAnsi="Arial" w:cs="Arial"/>
      <w:sz w:val="20"/>
      <w:szCs w:val="20"/>
      <w:lang w:eastAsia="ru-RU"/>
    </w:rPr>
  </w:style>
  <w:style w:type="character" w:customStyle="1" w:styleId="a9">
    <w:name w:val="Без интервала Знак"/>
    <w:uiPriority w:val="1"/>
    <w:qFormat/>
    <w:locked/>
    <w:rsid w:val="004546EE"/>
    <w:rPr>
      <w:rFonts w:ascii="Calibri" w:eastAsia="Calibri" w:hAnsi="Calibri" w:cs="Times New Roman"/>
    </w:rPr>
  </w:style>
  <w:style w:type="character" w:customStyle="1" w:styleId="aa">
    <w:name w:val="Абзац списка Знак"/>
    <w:uiPriority w:val="34"/>
    <w:qFormat/>
    <w:locked/>
    <w:rsid w:val="004546EE"/>
    <w:rPr>
      <w:rFonts w:ascii="Times New Roman" w:eastAsia="Times New Roman" w:hAnsi="Times New Roman" w:cs="Times New Roman"/>
      <w:sz w:val="20"/>
      <w:szCs w:val="20"/>
      <w:lang w:eastAsia="ru-RU"/>
    </w:rPr>
  </w:style>
  <w:style w:type="character" w:customStyle="1" w:styleId="ab">
    <w:name w:val="Посещённая гиперссылка"/>
    <w:basedOn w:val="a1"/>
    <w:uiPriority w:val="99"/>
    <w:semiHidden/>
    <w:unhideWhenUsed/>
    <w:rsid w:val="007F4398"/>
    <w:rPr>
      <w:color w:val="800080"/>
      <w:u w:val="single"/>
    </w:rPr>
  </w:style>
  <w:style w:type="character" w:customStyle="1" w:styleId="ac">
    <w:name w:val="Текст выноски Знак"/>
    <w:basedOn w:val="a1"/>
    <w:uiPriority w:val="99"/>
    <w:semiHidden/>
    <w:qFormat/>
    <w:rsid w:val="0095704B"/>
    <w:rPr>
      <w:rFonts w:ascii="Tahoma" w:eastAsia="Times New Roman" w:hAnsi="Tahoma" w:cs="Tahoma"/>
      <w:sz w:val="16"/>
      <w:szCs w:val="16"/>
      <w:lang w:eastAsia="ru-RU"/>
    </w:rPr>
  </w:style>
  <w:style w:type="character" w:customStyle="1" w:styleId="ad">
    <w:name w:val="Текст сноски Знак"/>
    <w:basedOn w:val="a1"/>
    <w:uiPriority w:val="99"/>
    <w:semiHidden/>
    <w:qFormat/>
    <w:rsid w:val="0013645C"/>
    <w:rPr>
      <w:rFonts w:ascii="Calibri" w:eastAsia="Calibri" w:hAnsi="Calibri" w:cs="Times New Roman"/>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13645C"/>
    <w:rPr>
      <w:vertAlign w:val="superscript"/>
    </w:rPr>
  </w:style>
  <w:style w:type="character" w:styleId="af">
    <w:name w:val="annotation reference"/>
    <w:basedOn w:val="a1"/>
    <w:uiPriority w:val="99"/>
    <w:semiHidden/>
    <w:unhideWhenUsed/>
    <w:qFormat/>
    <w:rsid w:val="00475F73"/>
    <w:rPr>
      <w:sz w:val="16"/>
      <w:szCs w:val="16"/>
    </w:rPr>
  </w:style>
  <w:style w:type="character" w:customStyle="1" w:styleId="af0">
    <w:name w:val="Текст примечания Знак"/>
    <w:basedOn w:val="a1"/>
    <w:uiPriority w:val="99"/>
    <w:qFormat/>
    <w:rsid w:val="00475F73"/>
    <w:rPr>
      <w:rFonts w:ascii="Times New Roman" w:eastAsia="Times New Roman" w:hAnsi="Times New Roman" w:cs="Times New Roman"/>
      <w:sz w:val="20"/>
      <w:szCs w:val="20"/>
      <w:lang w:eastAsia="ru-RU"/>
    </w:rPr>
  </w:style>
  <w:style w:type="character" w:customStyle="1" w:styleId="af1">
    <w:name w:val="Тема примечания Знак"/>
    <w:basedOn w:val="af0"/>
    <w:uiPriority w:val="99"/>
    <w:semiHidden/>
    <w:qFormat/>
    <w:rsid w:val="00475F73"/>
    <w:rPr>
      <w:rFonts w:ascii="Times New Roman" w:eastAsia="Times New Roman" w:hAnsi="Times New Roman" w:cs="Times New Roman"/>
      <w:b/>
      <w:bCs/>
      <w:sz w:val="20"/>
      <w:szCs w:val="20"/>
      <w:lang w:eastAsia="ru-RU"/>
    </w:rPr>
  </w:style>
  <w:style w:type="character" w:customStyle="1" w:styleId="ListParagraphChar">
    <w:name w:val="List Paragraph Char"/>
    <w:link w:val="11"/>
    <w:uiPriority w:val="34"/>
    <w:qFormat/>
    <w:locked/>
    <w:rsid w:val="004546EE"/>
    <w:rPr>
      <w:rFonts w:ascii="Times New Roman" w:eastAsia="Times New Roman" w:hAnsi="Times New Roman" w:cs="Times New Roman"/>
      <w:sz w:val="20"/>
      <w:szCs w:val="20"/>
      <w:lang w:eastAsia="ar-SA"/>
    </w:rPr>
  </w:style>
  <w:style w:type="character" w:styleId="af2">
    <w:name w:val="Emphasis"/>
    <w:uiPriority w:val="20"/>
    <w:qFormat/>
    <w:rsid w:val="005C565D"/>
    <w:rPr>
      <w:i/>
      <w:iCs/>
    </w:rPr>
  </w:style>
  <w:style w:type="character" w:customStyle="1" w:styleId="apple-converted-space">
    <w:name w:val="apple-converted-space"/>
    <w:basedOn w:val="a1"/>
    <w:qFormat/>
    <w:rsid w:val="004546EE"/>
  </w:style>
  <w:style w:type="character" w:customStyle="1" w:styleId="af3">
    <w:name w:val="Цветовое выделение"/>
    <w:uiPriority w:val="99"/>
    <w:qFormat/>
    <w:rsid w:val="004546EE"/>
    <w:rPr>
      <w:b/>
      <w:color w:val="000080"/>
    </w:rPr>
  </w:style>
  <w:style w:type="character" w:customStyle="1" w:styleId="af4">
    <w:name w:val="Гипертекстовая ссылка"/>
    <w:basedOn w:val="af3"/>
    <w:uiPriority w:val="99"/>
    <w:qFormat/>
    <w:rsid w:val="004546EE"/>
    <w:rPr>
      <w:rFonts w:cs="Times New Roman"/>
      <w:b w:val="0"/>
      <w:color w:val="008000"/>
    </w:rPr>
  </w:style>
  <w:style w:type="character" w:customStyle="1" w:styleId="af5">
    <w:name w:val="Продолжение ссылки"/>
    <w:uiPriority w:val="99"/>
    <w:qFormat/>
    <w:rsid w:val="004546EE"/>
  </w:style>
  <w:style w:type="character" w:customStyle="1" w:styleId="af6">
    <w:name w:val="Текст концевой сноски Знак"/>
    <w:basedOn w:val="a1"/>
    <w:uiPriority w:val="99"/>
    <w:semiHidden/>
    <w:qFormat/>
    <w:rsid w:val="004546EE"/>
    <w:rPr>
      <w:rFonts w:ascii="Times New Roman" w:eastAsia="Times New Roman" w:hAnsi="Times New Roman" w:cs="Times New Roman"/>
      <w:sz w:val="20"/>
      <w:szCs w:val="20"/>
      <w:lang w:eastAsia="ru-RU"/>
    </w:rPr>
  </w:style>
  <w:style w:type="character" w:customStyle="1" w:styleId="HTML">
    <w:name w:val="Стандартный HTML Знак"/>
    <w:basedOn w:val="a1"/>
    <w:uiPriority w:val="99"/>
    <w:qFormat/>
    <w:rsid w:val="00300197"/>
    <w:rPr>
      <w:rFonts w:ascii="Courier New" w:eastAsia="Times New Roman" w:hAnsi="Courier New" w:cs="Courier New"/>
      <w:sz w:val="20"/>
      <w:szCs w:val="20"/>
      <w:lang w:eastAsia="ru-RU"/>
    </w:rPr>
  </w:style>
  <w:style w:type="character" w:customStyle="1" w:styleId="22">
    <w:name w:val="Основной текст с отступом 2 Знак"/>
    <w:basedOn w:val="a1"/>
    <w:uiPriority w:val="99"/>
    <w:qFormat/>
    <w:rsid w:val="007F6C2C"/>
    <w:rPr>
      <w:rFonts w:ascii="Times New Roman" w:eastAsia="Times New Roman" w:hAnsi="Times New Roman" w:cs="Times New Roman"/>
      <w:sz w:val="20"/>
      <w:szCs w:val="20"/>
      <w:lang w:eastAsia="ru-RU"/>
    </w:rPr>
  </w:style>
  <w:style w:type="character" w:customStyle="1" w:styleId="ConsNonformat">
    <w:name w:val="ConsNonformat Знак"/>
    <w:qFormat/>
    <w:locked/>
    <w:rsid w:val="007F6C2C"/>
    <w:rPr>
      <w:rFonts w:ascii="Courier New" w:eastAsia="Times New Roman" w:hAnsi="Courier New" w:cs="Courier New"/>
      <w:sz w:val="20"/>
      <w:szCs w:val="20"/>
      <w:lang w:eastAsia="ru-RU"/>
    </w:rPr>
  </w:style>
  <w:style w:type="paragraph" w:styleId="a0">
    <w:name w:val="Title"/>
    <w:basedOn w:val="a"/>
    <w:next w:val="af7"/>
    <w:qFormat/>
    <w:pPr>
      <w:keepNext/>
      <w:spacing w:before="240" w:after="120"/>
    </w:pPr>
    <w:rPr>
      <w:rFonts w:ascii="Liberation Sans" w:eastAsia="Microsoft YaHei" w:hAnsi="Liberation Sans" w:cs="Mangal"/>
      <w:sz w:val="28"/>
      <w:szCs w:val="28"/>
    </w:rPr>
  </w:style>
  <w:style w:type="paragraph" w:styleId="af7">
    <w:name w:val="Body Text"/>
    <w:basedOn w:val="a"/>
    <w:rsid w:val="00EC2115"/>
    <w:pPr>
      <w:widowControl w:val="0"/>
      <w:spacing w:line="288" w:lineRule="auto"/>
      <w:jc w:val="center"/>
    </w:pPr>
    <w:rPr>
      <w:b/>
      <w:bCs/>
      <w:sz w:val="24"/>
      <w:szCs w:val="24"/>
    </w:rPr>
  </w:style>
  <w:style w:type="paragraph" w:styleId="af8">
    <w:name w:val="List"/>
    <w:basedOn w:val="af7"/>
    <w:rPr>
      <w:rFonts w:cs="Mangal"/>
    </w:rPr>
  </w:style>
  <w:style w:type="paragraph" w:customStyle="1" w:styleId="12">
    <w:name w:val="Название объекта1"/>
    <w:basedOn w:val="a"/>
    <w:qFormat/>
    <w:pPr>
      <w:suppressLineNumbers/>
      <w:spacing w:before="120" w:after="120"/>
    </w:pPr>
    <w:rPr>
      <w:rFonts w:cs="Mangal"/>
      <w:i/>
      <w:iCs/>
      <w:sz w:val="24"/>
      <w:szCs w:val="24"/>
    </w:rPr>
  </w:style>
  <w:style w:type="paragraph" w:styleId="af9">
    <w:name w:val="index heading"/>
    <w:basedOn w:val="a0"/>
  </w:style>
  <w:style w:type="paragraph" w:styleId="afa">
    <w:name w:val="caption"/>
    <w:basedOn w:val="a"/>
    <w:qFormat/>
    <w:rsid w:val="00EC2115"/>
    <w:pPr>
      <w:spacing w:before="120"/>
      <w:jc w:val="center"/>
    </w:pPr>
    <w:rPr>
      <w:sz w:val="36"/>
    </w:rPr>
  </w:style>
  <w:style w:type="paragraph" w:styleId="23">
    <w:name w:val="Body Text 2"/>
    <w:basedOn w:val="a"/>
    <w:qFormat/>
    <w:rsid w:val="00EC2115"/>
    <w:pPr>
      <w:spacing w:before="60"/>
      <w:jc w:val="both"/>
    </w:pPr>
    <w:rPr>
      <w:sz w:val="24"/>
    </w:rPr>
  </w:style>
  <w:style w:type="paragraph" w:customStyle="1" w:styleId="afb">
    <w:name w:val="Колонтитул"/>
    <w:basedOn w:val="a"/>
    <w:qFormat/>
  </w:style>
  <w:style w:type="paragraph" w:styleId="afc">
    <w:name w:val="header"/>
    <w:basedOn w:val="a"/>
    <w:uiPriority w:val="99"/>
    <w:rsid w:val="00EC2115"/>
    <w:pPr>
      <w:tabs>
        <w:tab w:val="center" w:pos="4677"/>
        <w:tab w:val="right" w:pos="9355"/>
      </w:tabs>
    </w:pPr>
  </w:style>
  <w:style w:type="paragraph" w:customStyle="1" w:styleId="ConsNormal0">
    <w:name w:val="ConsNormal"/>
    <w:uiPriority w:val="99"/>
    <w:qFormat/>
    <w:rsid w:val="00EC2115"/>
    <w:pPr>
      <w:ind w:right="19772" w:firstLine="720"/>
    </w:pPr>
    <w:rPr>
      <w:rFonts w:ascii="Arial" w:eastAsia="Times New Roman" w:hAnsi="Arial" w:cs="Arial"/>
      <w:sz w:val="20"/>
      <w:szCs w:val="20"/>
      <w:lang w:eastAsia="ru-RU"/>
    </w:rPr>
  </w:style>
  <w:style w:type="paragraph" w:customStyle="1" w:styleId="ConsNonformat0">
    <w:name w:val="ConsNonformat"/>
    <w:uiPriority w:val="99"/>
    <w:qFormat/>
    <w:rsid w:val="00EC2115"/>
    <w:pPr>
      <w:ind w:right="19772"/>
    </w:pPr>
    <w:rPr>
      <w:rFonts w:ascii="Courier New" w:eastAsia="Times New Roman" w:hAnsi="Courier New" w:cs="Courier New"/>
      <w:sz w:val="20"/>
      <w:szCs w:val="20"/>
      <w:lang w:eastAsia="ru-RU"/>
    </w:rPr>
  </w:style>
  <w:style w:type="paragraph" w:styleId="afd">
    <w:name w:val="Body Text Indent"/>
    <w:basedOn w:val="a"/>
    <w:uiPriority w:val="99"/>
    <w:rsid w:val="00EC2115"/>
    <w:pPr>
      <w:widowControl w:val="0"/>
      <w:ind w:firstLine="485"/>
      <w:jc w:val="both"/>
    </w:pPr>
  </w:style>
  <w:style w:type="paragraph" w:styleId="afe">
    <w:name w:val="footer"/>
    <w:basedOn w:val="a"/>
    <w:uiPriority w:val="99"/>
    <w:rsid w:val="00EC2115"/>
    <w:pPr>
      <w:tabs>
        <w:tab w:val="center" w:pos="4677"/>
        <w:tab w:val="right" w:pos="9355"/>
      </w:tabs>
    </w:pPr>
  </w:style>
  <w:style w:type="paragraph" w:customStyle="1" w:styleId="ConsPlusNormal">
    <w:name w:val="ConsPlusNormal"/>
    <w:qFormat/>
    <w:rsid w:val="00EC2115"/>
    <w:pPr>
      <w:numPr>
        <w:numId w:val="2"/>
      </w:numPr>
    </w:pPr>
    <w:rPr>
      <w:rFonts w:ascii="Arial" w:eastAsia="Times New Roman" w:hAnsi="Arial" w:cs="Arial"/>
      <w:sz w:val="20"/>
      <w:szCs w:val="20"/>
      <w:lang w:eastAsia="ru-RU"/>
    </w:rPr>
  </w:style>
  <w:style w:type="paragraph" w:customStyle="1" w:styleId="ConsCell">
    <w:name w:val="ConsCell"/>
    <w:qFormat/>
    <w:rsid w:val="00EC2115"/>
    <w:pPr>
      <w:widowControl w:val="0"/>
    </w:pPr>
    <w:rPr>
      <w:rFonts w:ascii="Arial" w:eastAsia="Times New Roman" w:hAnsi="Arial" w:cs="Arial"/>
      <w:lang w:eastAsia="ru-RU"/>
    </w:rPr>
  </w:style>
  <w:style w:type="paragraph" w:customStyle="1" w:styleId="02statia2">
    <w:name w:val="02statia2"/>
    <w:basedOn w:val="a"/>
    <w:qFormat/>
    <w:rsid w:val="00EC2115"/>
    <w:pPr>
      <w:spacing w:before="120" w:after="240" w:line="320" w:lineRule="atLeast"/>
      <w:ind w:left="2020" w:hanging="880"/>
      <w:jc w:val="both"/>
    </w:pPr>
    <w:rPr>
      <w:rFonts w:ascii="GaramondNarrowC" w:hAnsi="GaramondNarrowC"/>
      <w:color w:val="000000"/>
      <w:sz w:val="21"/>
      <w:szCs w:val="21"/>
    </w:rPr>
  </w:style>
  <w:style w:type="paragraph" w:styleId="aff">
    <w:name w:val="No Spacing"/>
    <w:uiPriority w:val="1"/>
    <w:qFormat/>
    <w:rsid w:val="0044032A"/>
    <w:rPr>
      <w:rFonts w:eastAsia="Calibri" w:cs="Times New Roman"/>
    </w:rPr>
  </w:style>
  <w:style w:type="paragraph" w:styleId="aff0">
    <w:name w:val="List Paragraph"/>
    <w:basedOn w:val="a"/>
    <w:qFormat/>
    <w:rsid w:val="003B5805"/>
    <w:pPr>
      <w:ind w:left="720"/>
      <w:contextualSpacing/>
    </w:pPr>
  </w:style>
  <w:style w:type="paragraph" w:styleId="aff1">
    <w:name w:val="TOC Heading"/>
    <w:basedOn w:val="1"/>
    <w:uiPriority w:val="39"/>
    <w:semiHidden/>
    <w:unhideWhenUsed/>
    <w:qFormat/>
    <w:rsid w:val="0095704B"/>
    <w:pPr>
      <w:keepLines/>
      <w:spacing w:before="480" w:line="276" w:lineRule="auto"/>
      <w:jc w:val="left"/>
    </w:pPr>
    <w:rPr>
      <w:rFonts w:ascii="Cambria" w:hAnsi="Cambria"/>
      <w:b/>
      <w:bCs/>
      <w:color w:val="365F91"/>
      <w:sz w:val="28"/>
      <w:szCs w:val="28"/>
      <w:lang w:eastAsia="en-US"/>
    </w:rPr>
  </w:style>
  <w:style w:type="paragraph" w:styleId="13">
    <w:name w:val="toc 1"/>
    <w:basedOn w:val="a"/>
    <w:autoRedefine/>
    <w:uiPriority w:val="39"/>
    <w:unhideWhenUsed/>
    <w:rsid w:val="0095704B"/>
    <w:pPr>
      <w:spacing w:after="100"/>
    </w:pPr>
  </w:style>
  <w:style w:type="paragraph" w:styleId="24">
    <w:name w:val="toc 2"/>
    <w:basedOn w:val="a"/>
    <w:autoRedefine/>
    <w:uiPriority w:val="39"/>
    <w:unhideWhenUsed/>
    <w:rsid w:val="0095704B"/>
    <w:pPr>
      <w:spacing w:after="100"/>
      <w:ind w:left="200"/>
    </w:pPr>
  </w:style>
  <w:style w:type="paragraph" w:styleId="31">
    <w:name w:val="toc 3"/>
    <w:basedOn w:val="a"/>
    <w:autoRedefine/>
    <w:uiPriority w:val="39"/>
    <w:unhideWhenUsed/>
    <w:rsid w:val="0095704B"/>
    <w:pPr>
      <w:spacing w:after="100"/>
      <w:ind w:left="400"/>
    </w:pPr>
  </w:style>
  <w:style w:type="paragraph" w:styleId="aff2">
    <w:name w:val="Balloon Text"/>
    <w:basedOn w:val="a"/>
    <w:uiPriority w:val="99"/>
    <w:semiHidden/>
    <w:unhideWhenUsed/>
    <w:qFormat/>
    <w:rsid w:val="0095704B"/>
    <w:rPr>
      <w:rFonts w:ascii="Tahoma" w:hAnsi="Tahoma" w:cs="Tahoma"/>
      <w:sz w:val="16"/>
      <w:szCs w:val="16"/>
    </w:rPr>
  </w:style>
  <w:style w:type="paragraph" w:styleId="aff3">
    <w:name w:val="footnote text"/>
    <w:basedOn w:val="a"/>
    <w:uiPriority w:val="99"/>
    <w:semiHidden/>
    <w:unhideWhenUsed/>
    <w:rsid w:val="0013645C"/>
    <w:rPr>
      <w:rFonts w:ascii="Calibri" w:eastAsia="Calibri" w:hAnsi="Calibri"/>
      <w:lang w:eastAsia="en-US"/>
    </w:rPr>
  </w:style>
  <w:style w:type="paragraph" w:styleId="aff4">
    <w:name w:val="annotation text"/>
    <w:basedOn w:val="a"/>
    <w:uiPriority w:val="99"/>
    <w:unhideWhenUsed/>
    <w:qFormat/>
    <w:rsid w:val="00475F73"/>
  </w:style>
  <w:style w:type="paragraph" w:styleId="aff5">
    <w:name w:val="annotation subject"/>
    <w:basedOn w:val="aff4"/>
    <w:uiPriority w:val="99"/>
    <w:semiHidden/>
    <w:unhideWhenUsed/>
    <w:qFormat/>
    <w:rsid w:val="00475F73"/>
    <w:rPr>
      <w:b/>
      <w:bCs/>
    </w:rPr>
  </w:style>
  <w:style w:type="paragraph" w:customStyle="1" w:styleId="11">
    <w:name w:val="Абзац списка1"/>
    <w:basedOn w:val="a"/>
    <w:link w:val="ListParagraphChar"/>
    <w:qFormat/>
    <w:rsid w:val="005A0BFB"/>
    <w:pPr>
      <w:spacing w:line="100" w:lineRule="atLeast"/>
      <w:ind w:left="720"/>
    </w:pPr>
    <w:rPr>
      <w:lang w:eastAsia="ar-SA"/>
    </w:rPr>
  </w:style>
  <w:style w:type="paragraph" w:customStyle="1" w:styleId="ConsPlusTitle">
    <w:name w:val="ConsPlusTitle"/>
    <w:qFormat/>
    <w:rsid w:val="00B83E54"/>
    <w:pPr>
      <w:widowControl w:val="0"/>
    </w:pPr>
    <w:rPr>
      <w:rFonts w:eastAsia="Times New Roman"/>
      <w:b/>
      <w:szCs w:val="20"/>
      <w:lang w:eastAsia="ru-RU"/>
    </w:rPr>
  </w:style>
  <w:style w:type="paragraph" w:customStyle="1" w:styleId="aff6">
    <w:name w:val="Таблицы (моноширинный)"/>
    <w:basedOn w:val="a"/>
    <w:uiPriority w:val="99"/>
    <w:qFormat/>
    <w:rsid w:val="004546EE"/>
    <w:pPr>
      <w:jc w:val="both"/>
    </w:pPr>
    <w:rPr>
      <w:rFonts w:ascii="Courier New" w:hAnsi="Courier New" w:cs="Courier New"/>
      <w:sz w:val="24"/>
      <w:szCs w:val="24"/>
    </w:rPr>
  </w:style>
  <w:style w:type="paragraph" w:customStyle="1" w:styleId="aff7">
    <w:name w:val="Комментарий"/>
    <w:basedOn w:val="a"/>
    <w:uiPriority w:val="99"/>
    <w:qFormat/>
    <w:rsid w:val="004546EE"/>
    <w:rPr>
      <w:rFonts w:ascii="Arial" w:hAnsi="Arial" w:cs="Arial"/>
      <w:color w:val="353842"/>
      <w:sz w:val="24"/>
      <w:szCs w:val="24"/>
      <w:shd w:val="clear" w:color="auto" w:fill="F0F0F0"/>
    </w:rPr>
  </w:style>
  <w:style w:type="paragraph" w:styleId="aff8">
    <w:name w:val="endnote text"/>
    <w:basedOn w:val="a"/>
    <w:uiPriority w:val="99"/>
    <w:semiHidden/>
    <w:unhideWhenUsed/>
    <w:rsid w:val="004546EE"/>
  </w:style>
  <w:style w:type="paragraph" w:styleId="HTML0">
    <w:name w:val="HTML Preformatted"/>
    <w:basedOn w:val="a"/>
    <w:uiPriority w:val="99"/>
    <w:unhideWhenUsed/>
    <w:qFormat/>
    <w:rsid w:val="0030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Body Text Indent 2"/>
    <w:basedOn w:val="a"/>
    <w:uiPriority w:val="99"/>
    <w:unhideWhenUsed/>
    <w:qFormat/>
    <w:rsid w:val="007F6C2C"/>
    <w:pPr>
      <w:spacing w:after="120" w:line="480" w:lineRule="auto"/>
      <w:ind w:left="283"/>
    </w:pPr>
  </w:style>
  <w:style w:type="paragraph" w:customStyle="1" w:styleId="Style4">
    <w:name w:val="Style4"/>
    <w:basedOn w:val="a"/>
    <w:qFormat/>
    <w:rsid w:val="007F6C2C"/>
    <w:pPr>
      <w:widowControl w:val="0"/>
      <w:spacing w:line="328" w:lineRule="exact"/>
      <w:jc w:val="both"/>
    </w:pPr>
    <w:rPr>
      <w:sz w:val="24"/>
      <w:szCs w:val="24"/>
    </w:rPr>
  </w:style>
  <w:style w:type="paragraph" w:customStyle="1" w:styleId="aff9">
    <w:name w:val="Содержимое врезки"/>
    <w:basedOn w:val="a"/>
    <w:qFormat/>
  </w:style>
  <w:style w:type="paragraph" w:customStyle="1" w:styleId="affa">
    <w:name w:val="Содержимое таблицы"/>
    <w:basedOn w:val="a"/>
    <w:qFormat/>
  </w:style>
  <w:style w:type="paragraph" w:customStyle="1" w:styleId="affb">
    <w:name w:val="Заголовок таблицы"/>
    <w:basedOn w:val="affa"/>
    <w:qFormat/>
  </w:style>
  <w:style w:type="numbering" w:customStyle="1" w:styleId="affc">
    <w:name w:val="Раздел"/>
    <w:uiPriority w:val="99"/>
    <w:qFormat/>
    <w:rsid w:val="00855703"/>
  </w:style>
  <w:style w:type="numbering" w:customStyle="1" w:styleId="14">
    <w:name w:val="Стиль1"/>
    <w:uiPriority w:val="99"/>
    <w:qFormat/>
    <w:rsid w:val="00A478CB"/>
  </w:style>
  <w:style w:type="numbering" w:customStyle="1" w:styleId="26">
    <w:name w:val="Стиль2"/>
    <w:uiPriority w:val="99"/>
    <w:qFormat/>
    <w:rsid w:val="00A478CB"/>
  </w:style>
  <w:style w:type="numbering" w:customStyle="1" w:styleId="32">
    <w:name w:val="Стиль3"/>
    <w:uiPriority w:val="99"/>
    <w:qFormat/>
    <w:rsid w:val="00D47FB1"/>
  </w:style>
  <w:style w:type="numbering" w:customStyle="1" w:styleId="40">
    <w:name w:val="Стиль4"/>
    <w:uiPriority w:val="99"/>
    <w:qFormat/>
    <w:rsid w:val="00CE46CA"/>
  </w:style>
  <w:style w:type="numbering" w:customStyle="1" w:styleId="50">
    <w:name w:val="Стиль5"/>
    <w:uiPriority w:val="99"/>
    <w:qFormat/>
    <w:rsid w:val="00CE46CA"/>
  </w:style>
  <w:style w:type="numbering" w:customStyle="1" w:styleId="60">
    <w:name w:val="Стиль6"/>
    <w:uiPriority w:val="99"/>
    <w:qFormat/>
    <w:rsid w:val="00CE46CA"/>
  </w:style>
  <w:style w:type="numbering" w:customStyle="1" w:styleId="7">
    <w:name w:val="Стиль7"/>
    <w:uiPriority w:val="99"/>
    <w:qFormat/>
    <w:rsid w:val="006A0EFC"/>
  </w:style>
  <w:style w:type="numbering" w:customStyle="1" w:styleId="8">
    <w:name w:val="Стиль8"/>
    <w:uiPriority w:val="99"/>
    <w:qFormat/>
    <w:rsid w:val="00F24790"/>
  </w:style>
  <w:style w:type="table" w:styleId="affd">
    <w:name w:val="Table Grid"/>
    <w:basedOn w:val="a2"/>
    <w:uiPriority w:val="39"/>
    <w:rsid w:val="0044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qFormat/>
    <w:rsid w:val="00E917AA"/>
    <w:pPr>
      <w:widowControl w:val="0"/>
      <w:textAlignment w:val="baseline"/>
    </w:pPr>
    <w:rPr>
      <w:rFonts w:ascii="Liberation Serif" w:eastAsia="SimSun, 宋体" w:hAnsi="Liberation Serif" w:cs="Mangal"/>
      <w:kern w:val="2"/>
      <w:sz w:val="24"/>
      <w:szCs w:val="24"/>
      <w:lang w:eastAsia="zh-CN" w:bidi="hi-IN"/>
    </w:rPr>
  </w:style>
  <w:style w:type="character" w:customStyle="1" w:styleId="fontstyle01">
    <w:name w:val="fontstyle01"/>
    <w:basedOn w:val="a1"/>
    <w:rsid w:val="00E917AA"/>
    <w:rPr>
      <w:rFonts w:ascii="ArialMT" w:hAnsi="ArialMT" w:hint="default"/>
      <w:b w:val="0"/>
      <w:bCs w:val="0"/>
      <w:i w:val="0"/>
      <w:iCs w:val="0"/>
      <w:color w:val="000000"/>
      <w:sz w:val="18"/>
      <w:szCs w:val="18"/>
    </w:rPr>
  </w:style>
  <w:style w:type="character" w:customStyle="1" w:styleId="fontstyle21">
    <w:name w:val="fontstyle21"/>
    <w:basedOn w:val="a1"/>
    <w:rsid w:val="00823A55"/>
    <w:rPr>
      <w:rFonts w:ascii="ArialMT" w:hAnsi="ArialMT" w:cs="Times New Roman"/>
      <w:color w:val="000000"/>
      <w:sz w:val="18"/>
      <w:szCs w:val="18"/>
    </w:rPr>
  </w:style>
  <w:style w:type="character" w:customStyle="1" w:styleId="20">
    <w:name w:val="Заголовок 2 Знак"/>
    <w:basedOn w:val="a1"/>
    <w:link w:val="2"/>
    <w:uiPriority w:val="9"/>
    <w:rsid w:val="000B20AB"/>
    <w:rPr>
      <w:rFonts w:ascii="Cambria" w:eastAsia="Microsoft YaHei" w:hAnsi="Cambria" w:cs="Mangal"/>
      <w:b/>
      <w:bCs/>
      <w:color w:val="4F81BD"/>
      <w:sz w:val="26"/>
      <w:szCs w:val="26"/>
      <w:lang w:eastAsia="ru-RU"/>
    </w:rPr>
  </w:style>
  <w:style w:type="character" w:customStyle="1" w:styleId="affe">
    <w:name w:val="Выделение жирным"/>
    <w:qFormat/>
    <w:rsid w:val="00E42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108">
      <w:bodyDiv w:val="1"/>
      <w:marLeft w:val="0"/>
      <w:marRight w:val="0"/>
      <w:marTop w:val="0"/>
      <w:marBottom w:val="0"/>
      <w:divBdr>
        <w:top w:val="none" w:sz="0" w:space="0" w:color="auto"/>
        <w:left w:val="none" w:sz="0" w:space="0" w:color="auto"/>
        <w:bottom w:val="none" w:sz="0" w:space="0" w:color="auto"/>
        <w:right w:val="none" w:sz="0" w:space="0" w:color="auto"/>
      </w:divBdr>
    </w:div>
    <w:div w:id="37557087">
      <w:bodyDiv w:val="1"/>
      <w:marLeft w:val="0"/>
      <w:marRight w:val="0"/>
      <w:marTop w:val="0"/>
      <w:marBottom w:val="0"/>
      <w:divBdr>
        <w:top w:val="none" w:sz="0" w:space="0" w:color="auto"/>
        <w:left w:val="none" w:sz="0" w:space="0" w:color="auto"/>
        <w:bottom w:val="none" w:sz="0" w:space="0" w:color="auto"/>
        <w:right w:val="none" w:sz="0" w:space="0" w:color="auto"/>
      </w:divBdr>
    </w:div>
    <w:div w:id="55445237">
      <w:bodyDiv w:val="1"/>
      <w:marLeft w:val="0"/>
      <w:marRight w:val="0"/>
      <w:marTop w:val="0"/>
      <w:marBottom w:val="0"/>
      <w:divBdr>
        <w:top w:val="none" w:sz="0" w:space="0" w:color="auto"/>
        <w:left w:val="none" w:sz="0" w:space="0" w:color="auto"/>
        <w:bottom w:val="none" w:sz="0" w:space="0" w:color="auto"/>
        <w:right w:val="none" w:sz="0" w:space="0" w:color="auto"/>
      </w:divBdr>
    </w:div>
    <w:div w:id="85735282">
      <w:bodyDiv w:val="1"/>
      <w:marLeft w:val="0"/>
      <w:marRight w:val="0"/>
      <w:marTop w:val="0"/>
      <w:marBottom w:val="0"/>
      <w:divBdr>
        <w:top w:val="none" w:sz="0" w:space="0" w:color="auto"/>
        <w:left w:val="none" w:sz="0" w:space="0" w:color="auto"/>
        <w:bottom w:val="none" w:sz="0" w:space="0" w:color="auto"/>
        <w:right w:val="none" w:sz="0" w:space="0" w:color="auto"/>
      </w:divBdr>
    </w:div>
    <w:div w:id="127361657">
      <w:bodyDiv w:val="1"/>
      <w:marLeft w:val="0"/>
      <w:marRight w:val="0"/>
      <w:marTop w:val="0"/>
      <w:marBottom w:val="0"/>
      <w:divBdr>
        <w:top w:val="none" w:sz="0" w:space="0" w:color="auto"/>
        <w:left w:val="none" w:sz="0" w:space="0" w:color="auto"/>
        <w:bottom w:val="none" w:sz="0" w:space="0" w:color="auto"/>
        <w:right w:val="none" w:sz="0" w:space="0" w:color="auto"/>
      </w:divBdr>
    </w:div>
    <w:div w:id="153450680">
      <w:bodyDiv w:val="1"/>
      <w:marLeft w:val="0"/>
      <w:marRight w:val="0"/>
      <w:marTop w:val="0"/>
      <w:marBottom w:val="0"/>
      <w:divBdr>
        <w:top w:val="none" w:sz="0" w:space="0" w:color="auto"/>
        <w:left w:val="none" w:sz="0" w:space="0" w:color="auto"/>
        <w:bottom w:val="none" w:sz="0" w:space="0" w:color="auto"/>
        <w:right w:val="none" w:sz="0" w:space="0" w:color="auto"/>
      </w:divBdr>
    </w:div>
    <w:div w:id="172838551">
      <w:bodyDiv w:val="1"/>
      <w:marLeft w:val="0"/>
      <w:marRight w:val="0"/>
      <w:marTop w:val="0"/>
      <w:marBottom w:val="0"/>
      <w:divBdr>
        <w:top w:val="none" w:sz="0" w:space="0" w:color="auto"/>
        <w:left w:val="none" w:sz="0" w:space="0" w:color="auto"/>
        <w:bottom w:val="none" w:sz="0" w:space="0" w:color="auto"/>
        <w:right w:val="none" w:sz="0" w:space="0" w:color="auto"/>
      </w:divBdr>
    </w:div>
    <w:div w:id="204874488">
      <w:bodyDiv w:val="1"/>
      <w:marLeft w:val="0"/>
      <w:marRight w:val="0"/>
      <w:marTop w:val="0"/>
      <w:marBottom w:val="0"/>
      <w:divBdr>
        <w:top w:val="none" w:sz="0" w:space="0" w:color="auto"/>
        <w:left w:val="none" w:sz="0" w:space="0" w:color="auto"/>
        <w:bottom w:val="none" w:sz="0" w:space="0" w:color="auto"/>
        <w:right w:val="none" w:sz="0" w:space="0" w:color="auto"/>
      </w:divBdr>
    </w:div>
    <w:div w:id="237982377">
      <w:bodyDiv w:val="1"/>
      <w:marLeft w:val="0"/>
      <w:marRight w:val="0"/>
      <w:marTop w:val="0"/>
      <w:marBottom w:val="0"/>
      <w:divBdr>
        <w:top w:val="none" w:sz="0" w:space="0" w:color="auto"/>
        <w:left w:val="none" w:sz="0" w:space="0" w:color="auto"/>
        <w:bottom w:val="none" w:sz="0" w:space="0" w:color="auto"/>
        <w:right w:val="none" w:sz="0" w:space="0" w:color="auto"/>
      </w:divBdr>
    </w:div>
    <w:div w:id="289358036">
      <w:bodyDiv w:val="1"/>
      <w:marLeft w:val="0"/>
      <w:marRight w:val="0"/>
      <w:marTop w:val="0"/>
      <w:marBottom w:val="0"/>
      <w:divBdr>
        <w:top w:val="none" w:sz="0" w:space="0" w:color="auto"/>
        <w:left w:val="none" w:sz="0" w:space="0" w:color="auto"/>
        <w:bottom w:val="none" w:sz="0" w:space="0" w:color="auto"/>
        <w:right w:val="none" w:sz="0" w:space="0" w:color="auto"/>
      </w:divBdr>
    </w:div>
    <w:div w:id="305472271">
      <w:bodyDiv w:val="1"/>
      <w:marLeft w:val="0"/>
      <w:marRight w:val="0"/>
      <w:marTop w:val="0"/>
      <w:marBottom w:val="0"/>
      <w:divBdr>
        <w:top w:val="none" w:sz="0" w:space="0" w:color="auto"/>
        <w:left w:val="none" w:sz="0" w:space="0" w:color="auto"/>
        <w:bottom w:val="none" w:sz="0" w:space="0" w:color="auto"/>
        <w:right w:val="none" w:sz="0" w:space="0" w:color="auto"/>
      </w:divBdr>
    </w:div>
    <w:div w:id="313223304">
      <w:bodyDiv w:val="1"/>
      <w:marLeft w:val="0"/>
      <w:marRight w:val="0"/>
      <w:marTop w:val="0"/>
      <w:marBottom w:val="0"/>
      <w:divBdr>
        <w:top w:val="none" w:sz="0" w:space="0" w:color="auto"/>
        <w:left w:val="none" w:sz="0" w:space="0" w:color="auto"/>
        <w:bottom w:val="none" w:sz="0" w:space="0" w:color="auto"/>
        <w:right w:val="none" w:sz="0" w:space="0" w:color="auto"/>
      </w:divBdr>
    </w:div>
    <w:div w:id="313871819">
      <w:bodyDiv w:val="1"/>
      <w:marLeft w:val="0"/>
      <w:marRight w:val="0"/>
      <w:marTop w:val="0"/>
      <w:marBottom w:val="0"/>
      <w:divBdr>
        <w:top w:val="none" w:sz="0" w:space="0" w:color="auto"/>
        <w:left w:val="none" w:sz="0" w:space="0" w:color="auto"/>
        <w:bottom w:val="none" w:sz="0" w:space="0" w:color="auto"/>
        <w:right w:val="none" w:sz="0" w:space="0" w:color="auto"/>
      </w:divBdr>
    </w:div>
    <w:div w:id="315114957">
      <w:bodyDiv w:val="1"/>
      <w:marLeft w:val="0"/>
      <w:marRight w:val="0"/>
      <w:marTop w:val="0"/>
      <w:marBottom w:val="0"/>
      <w:divBdr>
        <w:top w:val="none" w:sz="0" w:space="0" w:color="auto"/>
        <w:left w:val="none" w:sz="0" w:space="0" w:color="auto"/>
        <w:bottom w:val="none" w:sz="0" w:space="0" w:color="auto"/>
        <w:right w:val="none" w:sz="0" w:space="0" w:color="auto"/>
      </w:divBdr>
    </w:div>
    <w:div w:id="316687700">
      <w:bodyDiv w:val="1"/>
      <w:marLeft w:val="0"/>
      <w:marRight w:val="0"/>
      <w:marTop w:val="0"/>
      <w:marBottom w:val="0"/>
      <w:divBdr>
        <w:top w:val="none" w:sz="0" w:space="0" w:color="auto"/>
        <w:left w:val="none" w:sz="0" w:space="0" w:color="auto"/>
        <w:bottom w:val="none" w:sz="0" w:space="0" w:color="auto"/>
        <w:right w:val="none" w:sz="0" w:space="0" w:color="auto"/>
      </w:divBdr>
    </w:div>
    <w:div w:id="332614648">
      <w:bodyDiv w:val="1"/>
      <w:marLeft w:val="0"/>
      <w:marRight w:val="0"/>
      <w:marTop w:val="0"/>
      <w:marBottom w:val="0"/>
      <w:divBdr>
        <w:top w:val="none" w:sz="0" w:space="0" w:color="auto"/>
        <w:left w:val="none" w:sz="0" w:space="0" w:color="auto"/>
        <w:bottom w:val="none" w:sz="0" w:space="0" w:color="auto"/>
        <w:right w:val="none" w:sz="0" w:space="0" w:color="auto"/>
      </w:divBdr>
    </w:div>
    <w:div w:id="350452145">
      <w:bodyDiv w:val="1"/>
      <w:marLeft w:val="0"/>
      <w:marRight w:val="0"/>
      <w:marTop w:val="0"/>
      <w:marBottom w:val="0"/>
      <w:divBdr>
        <w:top w:val="none" w:sz="0" w:space="0" w:color="auto"/>
        <w:left w:val="none" w:sz="0" w:space="0" w:color="auto"/>
        <w:bottom w:val="none" w:sz="0" w:space="0" w:color="auto"/>
        <w:right w:val="none" w:sz="0" w:space="0" w:color="auto"/>
      </w:divBdr>
    </w:div>
    <w:div w:id="356853878">
      <w:bodyDiv w:val="1"/>
      <w:marLeft w:val="0"/>
      <w:marRight w:val="0"/>
      <w:marTop w:val="0"/>
      <w:marBottom w:val="0"/>
      <w:divBdr>
        <w:top w:val="none" w:sz="0" w:space="0" w:color="auto"/>
        <w:left w:val="none" w:sz="0" w:space="0" w:color="auto"/>
        <w:bottom w:val="none" w:sz="0" w:space="0" w:color="auto"/>
        <w:right w:val="none" w:sz="0" w:space="0" w:color="auto"/>
      </w:divBdr>
    </w:div>
    <w:div w:id="364411354">
      <w:bodyDiv w:val="1"/>
      <w:marLeft w:val="0"/>
      <w:marRight w:val="0"/>
      <w:marTop w:val="0"/>
      <w:marBottom w:val="0"/>
      <w:divBdr>
        <w:top w:val="none" w:sz="0" w:space="0" w:color="auto"/>
        <w:left w:val="none" w:sz="0" w:space="0" w:color="auto"/>
        <w:bottom w:val="none" w:sz="0" w:space="0" w:color="auto"/>
        <w:right w:val="none" w:sz="0" w:space="0" w:color="auto"/>
      </w:divBdr>
    </w:div>
    <w:div w:id="370617638">
      <w:bodyDiv w:val="1"/>
      <w:marLeft w:val="0"/>
      <w:marRight w:val="0"/>
      <w:marTop w:val="0"/>
      <w:marBottom w:val="0"/>
      <w:divBdr>
        <w:top w:val="none" w:sz="0" w:space="0" w:color="auto"/>
        <w:left w:val="none" w:sz="0" w:space="0" w:color="auto"/>
        <w:bottom w:val="none" w:sz="0" w:space="0" w:color="auto"/>
        <w:right w:val="none" w:sz="0" w:space="0" w:color="auto"/>
      </w:divBdr>
    </w:div>
    <w:div w:id="392118670">
      <w:bodyDiv w:val="1"/>
      <w:marLeft w:val="0"/>
      <w:marRight w:val="0"/>
      <w:marTop w:val="0"/>
      <w:marBottom w:val="0"/>
      <w:divBdr>
        <w:top w:val="none" w:sz="0" w:space="0" w:color="auto"/>
        <w:left w:val="none" w:sz="0" w:space="0" w:color="auto"/>
        <w:bottom w:val="none" w:sz="0" w:space="0" w:color="auto"/>
        <w:right w:val="none" w:sz="0" w:space="0" w:color="auto"/>
      </w:divBdr>
    </w:div>
    <w:div w:id="413747458">
      <w:bodyDiv w:val="1"/>
      <w:marLeft w:val="0"/>
      <w:marRight w:val="0"/>
      <w:marTop w:val="0"/>
      <w:marBottom w:val="0"/>
      <w:divBdr>
        <w:top w:val="none" w:sz="0" w:space="0" w:color="auto"/>
        <w:left w:val="none" w:sz="0" w:space="0" w:color="auto"/>
        <w:bottom w:val="none" w:sz="0" w:space="0" w:color="auto"/>
        <w:right w:val="none" w:sz="0" w:space="0" w:color="auto"/>
      </w:divBdr>
    </w:div>
    <w:div w:id="441219351">
      <w:bodyDiv w:val="1"/>
      <w:marLeft w:val="0"/>
      <w:marRight w:val="0"/>
      <w:marTop w:val="0"/>
      <w:marBottom w:val="0"/>
      <w:divBdr>
        <w:top w:val="none" w:sz="0" w:space="0" w:color="auto"/>
        <w:left w:val="none" w:sz="0" w:space="0" w:color="auto"/>
        <w:bottom w:val="none" w:sz="0" w:space="0" w:color="auto"/>
        <w:right w:val="none" w:sz="0" w:space="0" w:color="auto"/>
      </w:divBdr>
    </w:div>
    <w:div w:id="463158321">
      <w:bodyDiv w:val="1"/>
      <w:marLeft w:val="0"/>
      <w:marRight w:val="0"/>
      <w:marTop w:val="0"/>
      <w:marBottom w:val="0"/>
      <w:divBdr>
        <w:top w:val="none" w:sz="0" w:space="0" w:color="auto"/>
        <w:left w:val="none" w:sz="0" w:space="0" w:color="auto"/>
        <w:bottom w:val="none" w:sz="0" w:space="0" w:color="auto"/>
        <w:right w:val="none" w:sz="0" w:space="0" w:color="auto"/>
      </w:divBdr>
    </w:div>
    <w:div w:id="484203234">
      <w:bodyDiv w:val="1"/>
      <w:marLeft w:val="0"/>
      <w:marRight w:val="0"/>
      <w:marTop w:val="0"/>
      <w:marBottom w:val="0"/>
      <w:divBdr>
        <w:top w:val="none" w:sz="0" w:space="0" w:color="auto"/>
        <w:left w:val="none" w:sz="0" w:space="0" w:color="auto"/>
        <w:bottom w:val="none" w:sz="0" w:space="0" w:color="auto"/>
        <w:right w:val="none" w:sz="0" w:space="0" w:color="auto"/>
      </w:divBdr>
    </w:div>
    <w:div w:id="502166061">
      <w:bodyDiv w:val="1"/>
      <w:marLeft w:val="0"/>
      <w:marRight w:val="0"/>
      <w:marTop w:val="0"/>
      <w:marBottom w:val="0"/>
      <w:divBdr>
        <w:top w:val="none" w:sz="0" w:space="0" w:color="auto"/>
        <w:left w:val="none" w:sz="0" w:space="0" w:color="auto"/>
        <w:bottom w:val="none" w:sz="0" w:space="0" w:color="auto"/>
        <w:right w:val="none" w:sz="0" w:space="0" w:color="auto"/>
      </w:divBdr>
    </w:div>
    <w:div w:id="522938857">
      <w:bodyDiv w:val="1"/>
      <w:marLeft w:val="0"/>
      <w:marRight w:val="0"/>
      <w:marTop w:val="0"/>
      <w:marBottom w:val="0"/>
      <w:divBdr>
        <w:top w:val="none" w:sz="0" w:space="0" w:color="auto"/>
        <w:left w:val="none" w:sz="0" w:space="0" w:color="auto"/>
        <w:bottom w:val="none" w:sz="0" w:space="0" w:color="auto"/>
        <w:right w:val="none" w:sz="0" w:space="0" w:color="auto"/>
      </w:divBdr>
    </w:div>
    <w:div w:id="572352771">
      <w:bodyDiv w:val="1"/>
      <w:marLeft w:val="0"/>
      <w:marRight w:val="0"/>
      <w:marTop w:val="0"/>
      <w:marBottom w:val="0"/>
      <w:divBdr>
        <w:top w:val="none" w:sz="0" w:space="0" w:color="auto"/>
        <w:left w:val="none" w:sz="0" w:space="0" w:color="auto"/>
        <w:bottom w:val="none" w:sz="0" w:space="0" w:color="auto"/>
        <w:right w:val="none" w:sz="0" w:space="0" w:color="auto"/>
      </w:divBdr>
    </w:div>
    <w:div w:id="586041778">
      <w:bodyDiv w:val="1"/>
      <w:marLeft w:val="0"/>
      <w:marRight w:val="0"/>
      <w:marTop w:val="0"/>
      <w:marBottom w:val="0"/>
      <w:divBdr>
        <w:top w:val="none" w:sz="0" w:space="0" w:color="auto"/>
        <w:left w:val="none" w:sz="0" w:space="0" w:color="auto"/>
        <w:bottom w:val="none" w:sz="0" w:space="0" w:color="auto"/>
        <w:right w:val="none" w:sz="0" w:space="0" w:color="auto"/>
      </w:divBdr>
    </w:div>
    <w:div w:id="601912910">
      <w:bodyDiv w:val="1"/>
      <w:marLeft w:val="0"/>
      <w:marRight w:val="0"/>
      <w:marTop w:val="0"/>
      <w:marBottom w:val="0"/>
      <w:divBdr>
        <w:top w:val="none" w:sz="0" w:space="0" w:color="auto"/>
        <w:left w:val="none" w:sz="0" w:space="0" w:color="auto"/>
        <w:bottom w:val="none" w:sz="0" w:space="0" w:color="auto"/>
        <w:right w:val="none" w:sz="0" w:space="0" w:color="auto"/>
      </w:divBdr>
    </w:div>
    <w:div w:id="625355004">
      <w:bodyDiv w:val="1"/>
      <w:marLeft w:val="0"/>
      <w:marRight w:val="0"/>
      <w:marTop w:val="0"/>
      <w:marBottom w:val="0"/>
      <w:divBdr>
        <w:top w:val="none" w:sz="0" w:space="0" w:color="auto"/>
        <w:left w:val="none" w:sz="0" w:space="0" w:color="auto"/>
        <w:bottom w:val="none" w:sz="0" w:space="0" w:color="auto"/>
        <w:right w:val="none" w:sz="0" w:space="0" w:color="auto"/>
      </w:divBdr>
    </w:div>
    <w:div w:id="663707680">
      <w:bodyDiv w:val="1"/>
      <w:marLeft w:val="0"/>
      <w:marRight w:val="0"/>
      <w:marTop w:val="0"/>
      <w:marBottom w:val="0"/>
      <w:divBdr>
        <w:top w:val="none" w:sz="0" w:space="0" w:color="auto"/>
        <w:left w:val="none" w:sz="0" w:space="0" w:color="auto"/>
        <w:bottom w:val="none" w:sz="0" w:space="0" w:color="auto"/>
        <w:right w:val="none" w:sz="0" w:space="0" w:color="auto"/>
      </w:divBdr>
    </w:div>
    <w:div w:id="695083384">
      <w:bodyDiv w:val="1"/>
      <w:marLeft w:val="0"/>
      <w:marRight w:val="0"/>
      <w:marTop w:val="0"/>
      <w:marBottom w:val="0"/>
      <w:divBdr>
        <w:top w:val="none" w:sz="0" w:space="0" w:color="auto"/>
        <w:left w:val="none" w:sz="0" w:space="0" w:color="auto"/>
        <w:bottom w:val="none" w:sz="0" w:space="0" w:color="auto"/>
        <w:right w:val="none" w:sz="0" w:space="0" w:color="auto"/>
      </w:divBdr>
    </w:div>
    <w:div w:id="719020143">
      <w:bodyDiv w:val="1"/>
      <w:marLeft w:val="0"/>
      <w:marRight w:val="0"/>
      <w:marTop w:val="0"/>
      <w:marBottom w:val="0"/>
      <w:divBdr>
        <w:top w:val="none" w:sz="0" w:space="0" w:color="auto"/>
        <w:left w:val="none" w:sz="0" w:space="0" w:color="auto"/>
        <w:bottom w:val="none" w:sz="0" w:space="0" w:color="auto"/>
        <w:right w:val="none" w:sz="0" w:space="0" w:color="auto"/>
      </w:divBdr>
    </w:div>
    <w:div w:id="728723979">
      <w:bodyDiv w:val="1"/>
      <w:marLeft w:val="0"/>
      <w:marRight w:val="0"/>
      <w:marTop w:val="0"/>
      <w:marBottom w:val="0"/>
      <w:divBdr>
        <w:top w:val="none" w:sz="0" w:space="0" w:color="auto"/>
        <w:left w:val="none" w:sz="0" w:space="0" w:color="auto"/>
        <w:bottom w:val="none" w:sz="0" w:space="0" w:color="auto"/>
        <w:right w:val="none" w:sz="0" w:space="0" w:color="auto"/>
      </w:divBdr>
    </w:div>
    <w:div w:id="759835458">
      <w:bodyDiv w:val="1"/>
      <w:marLeft w:val="0"/>
      <w:marRight w:val="0"/>
      <w:marTop w:val="0"/>
      <w:marBottom w:val="0"/>
      <w:divBdr>
        <w:top w:val="none" w:sz="0" w:space="0" w:color="auto"/>
        <w:left w:val="none" w:sz="0" w:space="0" w:color="auto"/>
        <w:bottom w:val="none" w:sz="0" w:space="0" w:color="auto"/>
        <w:right w:val="none" w:sz="0" w:space="0" w:color="auto"/>
      </w:divBdr>
    </w:div>
    <w:div w:id="859246017">
      <w:bodyDiv w:val="1"/>
      <w:marLeft w:val="0"/>
      <w:marRight w:val="0"/>
      <w:marTop w:val="0"/>
      <w:marBottom w:val="0"/>
      <w:divBdr>
        <w:top w:val="none" w:sz="0" w:space="0" w:color="auto"/>
        <w:left w:val="none" w:sz="0" w:space="0" w:color="auto"/>
        <w:bottom w:val="none" w:sz="0" w:space="0" w:color="auto"/>
        <w:right w:val="none" w:sz="0" w:space="0" w:color="auto"/>
      </w:divBdr>
    </w:div>
    <w:div w:id="896207023">
      <w:bodyDiv w:val="1"/>
      <w:marLeft w:val="0"/>
      <w:marRight w:val="0"/>
      <w:marTop w:val="0"/>
      <w:marBottom w:val="0"/>
      <w:divBdr>
        <w:top w:val="none" w:sz="0" w:space="0" w:color="auto"/>
        <w:left w:val="none" w:sz="0" w:space="0" w:color="auto"/>
        <w:bottom w:val="none" w:sz="0" w:space="0" w:color="auto"/>
        <w:right w:val="none" w:sz="0" w:space="0" w:color="auto"/>
      </w:divBdr>
    </w:div>
    <w:div w:id="900363819">
      <w:bodyDiv w:val="1"/>
      <w:marLeft w:val="0"/>
      <w:marRight w:val="0"/>
      <w:marTop w:val="0"/>
      <w:marBottom w:val="0"/>
      <w:divBdr>
        <w:top w:val="none" w:sz="0" w:space="0" w:color="auto"/>
        <w:left w:val="none" w:sz="0" w:space="0" w:color="auto"/>
        <w:bottom w:val="none" w:sz="0" w:space="0" w:color="auto"/>
        <w:right w:val="none" w:sz="0" w:space="0" w:color="auto"/>
      </w:divBdr>
    </w:div>
    <w:div w:id="904536157">
      <w:bodyDiv w:val="1"/>
      <w:marLeft w:val="0"/>
      <w:marRight w:val="0"/>
      <w:marTop w:val="0"/>
      <w:marBottom w:val="0"/>
      <w:divBdr>
        <w:top w:val="none" w:sz="0" w:space="0" w:color="auto"/>
        <w:left w:val="none" w:sz="0" w:space="0" w:color="auto"/>
        <w:bottom w:val="none" w:sz="0" w:space="0" w:color="auto"/>
        <w:right w:val="none" w:sz="0" w:space="0" w:color="auto"/>
      </w:divBdr>
    </w:div>
    <w:div w:id="910194643">
      <w:bodyDiv w:val="1"/>
      <w:marLeft w:val="0"/>
      <w:marRight w:val="0"/>
      <w:marTop w:val="0"/>
      <w:marBottom w:val="0"/>
      <w:divBdr>
        <w:top w:val="none" w:sz="0" w:space="0" w:color="auto"/>
        <w:left w:val="none" w:sz="0" w:space="0" w:color="auto"/>
        <w:bottom w:val="none" w:sz="0" w:space="0" w:color="auto"/>
        <w:right w:val="none" w:sz="0" w:space="0" w:color="auto"/>
      </w:divBdr>
    </w:div>
    <w:div w:id="969675499">
      <w:bodyDiv w:val="1"/>
      <w:marLeft w:val="0"/>
      <w:marRight w:val="0"/>
      <w:marTop w:val="0"/>
      <w:marBottom w:val="0"/>
      <w:divBdr>
        <w:top w:val="none" w:sz="0" w:space="0" w:color="auto"/>
        <w:left w:val="none" w:sz="0" w:space="0" w:color="auto"/>
        <w:bottom w:val="none" w:sz="0" w:space="0" w:color="auto"/>
        <w:right w:val="none" w:sz="0" w:space="0" w:color="auto"/>
      </w:divBdr>
    </w:div>
    <w:div w:id="1022172060">
      <w:bodyDiv w:val="1"/>
      <w:marLeft w:val="0"/>
      <w:marRight w:val="0"/>
      <w:marTop w:val="0"/>
      <w:marBottom w:val="0"/>
      <w:divBdr>
        <w:top w:val="none" w:sz="0" w:space="0" w:color="auto"/>
        <w:left w:val="none" w:sz="0" w:space="0" w:color="auto"/>
        <w:bottom w:val="none" w:sz="0" w:space="0" w:color="auto"/>
        <w:right w:val="none" w:sz="0" w:space="0" w:color="auto"/>
      </w:divBdr>
    </w:div>
    <w:div w:id="1086925827">
      <w:bodyDiv w:val="1"/>
      <w:marLeft w:val="0"/>
      <w:marRight w:val="0"/>
      <w:marTop w:val="0"/>
      <w:marBottom w:val="0"/>
      <w:divBdr>
        <w:top w:val="none" w:sz="0" w:space="0" w:color="auto"/>
        <w:left w:val="none" w:sz="0" w:space="0" w:color="auto"/>
        <w:bottom w:val="none" w:sz="0" w:space="0" w:color="auto"/>
        <w:right w:val="none" w:sz="0" w:space="0" w:color="auto"/>
      </w:divBdr>
    </w:div>
    <w:div w:id="1107582685">
      <w:bodyDiv w:val="1"/>
      <w:marLeft w:val="0"/>
      <w:marRight w:val="0"/>
      <w:marTop w:val="0"/>
      <w:marBottom w:val="0"/>
      <w:divBdr>
        <w:top w:val="none" w:sz="0" w:space="0" w:color="auto"/>
        <w:left w:val="none" w:sz="0" w:space="0" w:color="auto"/>
        <w:bottom w:val="none" w:sz="0" w:space="0" w:color="auto"/>
        <w:right w:val="none" w:sz="0" w:space="0" w:color="auto"/>
      </w:divBdr>
    </w:div>
    <w:div w:id="1110511540">
      <w:bodyDiv w:val="1"/>
      <w:marLeft w:val="0"/>
      <w:marRight w:val="0"/>
      <w:marTop w:val="0"/>
      <w:marBottom w:val="0"/>
      <w:divBdr>
        <w:top w:val="none" w:sz="0" w:space="0" w:color="auto"/>
        <w:left w:val="none" w:sz="0" w:space="0" w:color="auto"/>
        <w:bottom w:val="none" w:sz="0" w:space="0" w:color="auto"/>
        <w:right w:val="none" w:sz="0" w:space="0" w:color="auto"/>
      </w:divBdr>
    </w:div>
    <w:div w:id="1110704843">
      <w:bodyDiv w:val="1"/>
      <w:marLeft w:val="0"/>
      <w:marRight w:val="0"/>
      <w:marTop w:val="0"/>
      <w:marBottom w:val="0"/>
      <w:divBdr>
        <w:top w:val="none" w:sz="0" w:space="0" w:color="auto"/>
        <w:left w:val="none" w:sz="0" w:space="0" w:color="auto"/>
        <w:bottom w:val="none" w:sz="0" w:space="0" w:color="auto"/>
        <w:right w:val="none" w:sz="0" w:space="0" w:color="auto"/>
      </w:divBdr>
    </w:div>
    <w:div w:id="1135827594">
      <w:bodyDiv w:val="1"/>
      <w:marLeft w:val="0"/>
      <w:marRight w:val="0"/>
      <w:marTop w:val="0"/>
      <w:marBottom w:val="0"/>
      <w:divBdr>
        <w:top w:val="none" w:sz="0" w:space="0" w:color="auto"/>
        <w:left w:val="none" w:sz="0" w:space="0" w:color="auto"/>
        <w:bottom w:val="none" w:sz="0" w:space="0" w:color="auto"/>
        <w:right w:val="none" w:sz="0" w:space="0" w:color="auto"/>
      </w:divBdr>
    </w:div>
    <w:div w:id="1137183593">
      <w:bodyDiv w:val="1"/>
      <w:marLeft w:val="0"/>
      <w:marRight w:val="0"/>
      <w:marTop w:val="0"/>
      <w:marBottom w:val="0"/>
      <w:divBdr>
        <w:top w:val="none" w:sz="0" w:space="0" w:color="auto"/>
        <w:left w:val="none" w:sz="0" w:space="0" w:color="auto"/>
        <w:bottom w:val="none" w:sz="0" w:space="0" w:color="auto"/>
        <w:right w:val="none" w:sz="0" w:space="0" w:color="auto"/>
      </w:divBdr>
    </w:div>
    <w:div w:id="1158574831">
      <w:bodyDiv w:val="1"/>
      <w:marLeft w:val="0"/>
      <w:marRight w:val="0"/>
      <w:marTop w:val="0"/>
      <w:marBottom w:val="0"/>
      <w:divBdr>
        <w:top w:val="none" w:sz="0" w:space="0" w:color="auto"/>
        <w:left w:val="none" w:sz="0" w:space="0" w:color="auto"/>
        <w:bottom w:val="none" w:sz="0" w:space="0" w:color="auto"/>
        <w:right w:val="none" w:sz="0" w:space="0" w:color="auto"/>
      </w:divBdr>
    </w:div>
    <w:div w:id="1164248001">
      <w:bodyDiv w:val="1"/>
      <w:marLeft w:val="0"/>
      <w:marRight w:val="0"/>
      <w:marTop w:val="0"/>
      <w:marBottom w:val="0"/>
      <w:divBdr>
        <w:top w:val="none" w:sz="0" w:space="0" w:color="auto"/>
        <w:left w:val="none" w:sz="0" w:space="0" w:color="auto"/>
        <w:bottom w:val="none" w:sz="0" w:space="0" w:color="auto"/>
        <w:right w:val="none" w:sz="0" w:space="0" w:color="auto"/>
      </w:divBdr>
    </w:div>
    <w:div w:id="1177228969">
      <w:bodyDiv w:val="1"/>
      <w:marLeft w:val="0"/>
      <w:marRight w:val="0"/>
      <w:marTop w:val="0"/>
      <w:marBottom w:val="0"/>
      <w:divBdr>
        <w:top w:val="none" w:sz="0" w:space="0" w:color="auto"/>
        <w:left w:val="none" w:sz="0" w:space="0" w:color="auto"/>
        <w:bottom w:val="none" w:sz="0" w:space="0" w:color="auto"/>
        <w:right w:val="none" w:sz="0" w:space="0" w:color="auto"/>
      </w:divBdr>
    </w:div>
    <w:div w:id="1199471093">
      <w:bodyDiv w:val="1"/>
      <w:marLeft w:val="0"/>
      <w:marRight w:val="0"/>
      <w:marTop w:val="0"/>
      <w:marBottom w:val="0"/>
      <w:divBdr>
        <w:top w:val="none" w:sz="0" w:space="0" w:color="auto"/>
        <w:left w:val="none" w:sz="0" w:space="0" w:color="auto"/>
        <w:bottom w:val="none" w:sz="0" w:space="0" w:color="auto"/>
        <w:right w:val="none" w:sz="0" w:space="0" w:color="auto"/>
      </w:divBdr>
    </w:div>
    <w:div w:id="1255551047">
      <w:bodyDiv w:val="1"/>
      <w:marLeft w:val="0"/>
      <w:marRight w:val="0"/>
      <w:marTop w:val="0"/>
      <w:marBottom w:val="0"/>
      <w:divBdr>
        <w:top w:val="none" w:sz="0" w:space="0" w:color="auto"/>
        <w:left w:val="none" w:sz="0" w:space="0" w:color="auto"/>
        <w:bottom w:val="none" w:sz="0" w:space="0" w:color="auto"/>
        <w:right w:val="none" w:sz="0" w:space="0" w:color="auto"/>
      </w:divBdr>
    </w:div>
    <w:div w:id="1304506933">
      <w:bodyDiv w:val="1"/>
      <w:marLeft w:val="0"/>
      <w:marRight w:val="0"/>
      <w:marTop w:val="0"/>
      <w:marBottom w:val="0"/>
      <w:divBdr>
        <w:top w:val="none" w:sz="0" w:space="0" w:color="auto"/>
        <w:left w:val="none" w:sz="0" w:space="0" w:color="auto"/>
        <w:bottom w:val="none" w:sz="0" w:space="0" w:color="auto"/>
        <w:right w:val="none" w:sz="0" w:space="0" w:color="auto"/>
      </w:divBdr>
    </w:div>
    <w:div w:id="1319647082">
      <w:bodyDiv w:val="1"/>
      <w:marLeft w:val="0"/>
      <w:marRight w:val="0"/>
      <w:marTop w:val="0"/>
      <w:marBottom w:val="0"/>
      <w:divBdr>
        <w:top w:val="none" w:sz="0" w:space="0" w:color="auto"/>
        <w:left w:val="none" w:sz="0" w:space="0" w:color="auto"/>
        <w:bottom w:val="none" w:sz="0" w:space="0" w:color="auto"/>
        <w:right w:val="none" w:sz="0" w:space="0" w:color="auto"/>
      </w:divBdr>
    </w:div>
    <w:div w:id="1334916515">
      <w:bodyDiv w:val="1"/>
      <w:marLeft w:val="0"/>
      <w:marRight w:val="0"/>
      <w:marTop w:val="0"/>
      <w:marBottom w:val="0"/>
      <w:divBdr>
        <w:top w:val="none" w:sz="0" w:space="0" w:color="auto"/>
        <w:left w:val="none" w:sz="0" w:space="0" w:color="auto"/>
        <w:bottom w:val="none" w:sz="0" w:space="0" w:color="auto"/>
        <w:right w:val="none" w:sz="0" w:space="0" w:color="auto"/>
      </w:divBdr>
    </w:div>
    <w:div w:id="1348362805">
      <w:bodyDiv w:val="1"/>
      <w:marLeft w:val="0"/>
      <w:marRight w:val="0"/>
      <w:marTop w:val="0"/>
      <w:marBottom w:val="0"/>
      <w:divBdr>
        <w:top w:val="none" w:sz="0" w:space="0" w:color="auto"/>
        <w:left w:val="none" w:sz="0" w:space="0" w:color="auto"/>
        <w:bottom w:val="none" w:sz="0" w:space="0" w:color="auto"/>
        <w:right w:val="none" w:sz="0" w:space="0" w:color="auto"/>
      </w:divBdr>
    </w:div>
    <w:div w:id="1374159754">
      <w:bodyDiv w:val="1"/>
      <w:marLeft w:val="0"/>
      <w:marRight w:val="0"/>
      <w:marTop w:val="0"/>
      <w:marBottom w:val="0"/>
      <w:divBdr>
        <w:top w:val="none" w:sz="0" w:space="0" w:color="auto"/>
        <w:left w:val="none" w:sz="0" w:space="0" w:color="auto"/>
        <w:bottom w:val="none" w:sz="0" w:space="0" w:color="auto"/>
        <w:right w:val="none" w:sz="0" w:space="0" w:color="auto"/>
      </w:divBdr>
    </w:div>
    <w:div w:id="1409036416">
      <w:bodyDiv w:val="1"/>
      <w:marLeft w:val="0"/>
      <w:marRight w:val="0"/>
      <w:marTop w:val="0"/>
      <w:marBottom w:val="0"/>
      <w:divBdr>
        <w:top w:val="none" w:sz="0" w:space="0" w:color="auto"/>
        <w:left w:val="none" w:sz="0" w:space="0" w:color="auto"/>
        <w:bottom w:val="none" w:sz="0" w:space="0" w:color="auto"/>
        <w:right w:val="none" w:sz="0" w:space="0" w:color="auto"/>
      </w:divBdr>
    </w:div>
    <w:div w:id="1412658426">
      <w:bodyDiv w:val="1"/>
      <w:marLeft w:val="0"/>
      <w:marRight w:val="0"/>
      <w:marTop w:val="0"/>
      <w:marBottom w:val="0"/>
      <w:divBdr>
        <w:top w:val="none" w:sz="0" w:space="0" w:color="auto"/>
        <w:left w:val="none" w:sz="0" w:space="0" w:color="auto"/>
        <w:bottom w:val="none" w:sz="0" w:space="0" w:color="auto"/>
        <w:right w:val="none" w:sz="0" w:space="0" w:color="auto"/>
      </w:divBdr>
    </w:div>
    <w:div w:id="1436317953">
      <w:bodyDiv w:val="1"/>
      <w:marLeft w:val="0"/>
      <w:marRight w:val="0"/>
      <w:marTop w:val="0"/>
      <w:marBottom w:val="0"/>
      <w:divBdr>
        <w:top w:val="none" w:sz="0" w:space="0" w:color="auto"/>
        <w:left w:val="none" w:sz="0" w:space="0" w:color="auto"/>
        <w:bottom w:val="none" w:sz="0" w:space="0" w:color="auto"/>
        <w:right w:val="none" w:sz="0" w:space="0" w:color="auto"/>
      </w:divBdr>
    </w:div>
    <w:div w:id="1439913907">
      <w:bodyDiv w:val="1"/>
      <w:marLeft w:val="0"/>
      <w:marRight w:val="0"/>
      <w:marTop w:val="0"/>
      <w:marBottom w:val="0"/>
      <w:divBdr>
        <w:top w:val="none" w:sz="0" w:space="0" w:color="auto"/>
        <w:left w:val="none" w:sz="0" w:space="0" w:color="auto"/>
        <w:bottom w:val="none" w:sz="0" w:space="0" w:color="auto"/>
        <w:right w:val="none" w:sz="0" w:space="0" w:color="auto"/>
      </w:divBdr>
    </w:div>
    <w:div w:id="1445465174">
      <w:bodyDiv w:val="1"/>
      <w:marLeft w:val="0"/>
      <w:marRight w:val="0"/>
      <w:marTop w:val="0"/>
      <w:marBottom w:val="0"/>
      <w:divBdr>
        <w:top w:val="none" w:sz="0" w:space="0" w:color="auto"/>
        <w:left w:val="none" w:sz="0" w:space="0" w:color="auto"/>
        <w:bottom w:val="none" w:sz="0" w:space="0" w:color="auto"/>
        <w:right w:val="none" w:sz="0" w:space="0" w:color="auto"/>
      </w:divBdr>
    </w:div>
    <w:div w:id="1511987576">
      <w:bodyDiv w:val="1"/>
      <w:marLeft w:val="0"/>
      <w:marRight w:val="0"/>
      <w:marTop w:val="0"/>
      <w:marBottom w:val="0"/>
      <w:divBdr>
        <w:top w:val="none" w:sz="0" w:space="0" w:color="auto"/>
        <w:left w:val="none" w:sz="0" w:space="0" w:color="auto"/>
        <w:bottom w:val="none" w:sz="0" w:space="0" w:color="auto"/>
        <w:right w:val="none" w:sz="0" w:space="0" w:color="auto"/>
      </w:divBdr>
    </w:div>
    <w:div w:id="1520318830">
      <w:bodyDiv w:val="1"/>
      <w:marLeft w:val="0"/>
      <w:marRight w:val="0"/>
      <w:marTop w:val="0"/>
      <w:marBottom w:val="0"/>
      <w:divBdr>
        <w:top w:val="none" w:sz="0" w:space="0" w:color="auto"/>
        <w:left w:val="none" w:sz="0" w:space="0" w:color="auto"/>
        <w:bottom w:val="none" w:sz="0" w:space="0" w:color="auto"/>
        <w:right w:val="none" w:sz="0" w:space="0" w:color="auto"/>
      </w:divBdr>
    </w:div>
    <w:div w:id="1532062336">
      <w:bodyDiv w:val="1"/>
      <w:marLeft w:val="0"/>
      <w:marRight w:val="0"/>
      <w:marTop w:val="0"/>
      <w:marBottom w:val="0"/>
      <w:divBdr>
        <w:top w:val="none" w:sz="0" w:space="0" w:color="auto"/>
        <w:left w:val="none" w:sz="0" w:space="0" w:color="auto"/>
        <w:bottom w:val="none" w:sz="0" w:space="0" w:color="auto"/>
        <w:right w:val="none" w:sz="0" w:space="0" w:color="auto"/>
      </w:divBdr>
    </w:div>
    <w:div w:id="1603562314">
      <w:bodyDiv w:val="1"/>
      <w:marLeft w:val="0"/>
      <w:marRight w:val="0"/>
      <w:marTop w:val="0"/>
      <w:marBottom w:val="0"/>
      <w:divBdr>
        <w:top w:val="none" w:sz="0" w:space="0" w:color="auto"/>
        <w:left w:val="none" w:sz="0" w:space="0" w:color="auto"/>
        <w:bottom w:val="none" w:sz="0" w:space="0" w:color="auto"/>
        <w:right w:val="none" w:sz="0" w:space="0" w:color="auto"/>
      </w:divBdr>
    </w:div>
    <w:div w:id="1613517858">
      <w:bodyDiv w:val="1"/>
      <w:marLeft w:val="0"/>
      <w:marRight w:val="0"/>
      <w:marTop w:val="0"/>
      <w:marBottom w:val="0"/>
      <w:divBdr>
        <w:top w:val="none" w:sz="0" w:space="0" w:color="auto"/>
        <w:left w:val="none" w:sz="0" w:space="0" w:color="auto"/>
        <w:bottom w:val="none" w:sz="0" w:space="0" w:color="auto"/>
        <w:right w:val="none" w:sz="0" w:space="0" w:color="auto"/>
      </w:divBdr>
    </w:div>
    <w:div w:id="1630013710">
      <w:bodyDiv w:val="1"/>
      <w:marLeft w:val="0"/>
      <w:marRight w:val="0"/>
      <w:marTop w:val="0"/>
      <w:marBottom w:val="0"/>
      <w:divBdr>
        <w:top w:val="none" w:sz="0" w:space="0" w:color="auto"/>
        <w:left w:val="none" w:sz="0" w:space="0" w:color="auto"/>
        <w:bottom w:val="none" w:sz="0" w:space="0" w:color="auto"/>
        <w:right w:val="none" w:sz="0" w:space="0" w:color="auto"/>
      </w:divBdr>
    </w:div>
    <w:div w:id="1665426999">
      <w:bodyDiv w:val="1"/>
      <w:marLeft w:val="0"/>
      <w:marRight w:val="0"/>
      <w:marTop w:val="0"/>
      <w:marBottom w:val="0"/>
      <w:divBdr>
        <w:top w:val="none" w:sz="0" w:space="0" w:color="auto"/>
        <w:left w:val="none" w:sz="0" w:space="0" w:color="auto"/>
        <w:bottom w:val="none" w:sz="0" w:space="0" w:color="auto"/>
        <w:right w:val="none" w:sz="0" w:space="0" w:color="auto"/>
      </w:divBdr>
    </w:div>
    <w:div w:id="1683510509">
      <w:bodyDiv w:val="1"/>
      <w:marLeft w:val="0"/>
      <w:marRight w:val="0"/>
      <w:marTop w:val="0"/>
      <w:marBottom w:val="0"/>
      <w:divBdr>
        <w:top w:val="none" w:sz="0" w:space="0" w:color="auto"/>
        <w:left w:val="none" w:sz="0" w:space="0" w:color="auto"/>
        <w:bottom w:val="none" w:sz="0" w:space="0" w:color="auto"/>
        <w:right w:val="none" w:sz="0" w:space="0" w:color="auto"/>
      </w:divBdr>
    </w:div>
    <w:div w:id="1698921216">
      <w:bodyDiv w:val="1"/>
      <w:marLeft w:val="0"/>
      <w:marRight w:val="0"/>
      <w:marTop w:val="0"/>
      <w:marBottom w:val="0"/>
      <w:divBdr>
        <w:top w:val="none" w:sz="0" w:space="0" w:color="auto"/>
        <w:left w:val="none" w:sz="0" w:space="0" w:color="auto"/>
        <w:bottom w:val="none" w:sz="0" w:space="0" w:color="auto"/>
        <w:right w:val="none" w:sz="0" w:space="0" w:color="auto"/>
      </w:divBdr>
    </w:div>
    <w:div w:id="1699309826">
      <w:bodyDiv w:val="1"/>
      <w:marLeft w:val="0"/>
      <w:marRight w:val="0"/>
      <w:marTop w:val="0"/>
      <w:marBottom w:val="0"/>
      <w:divBdr>
        <w:top w:val="none" w:sz="0" w:space="0" w:color="auto"/>
        <w:left w:val="none" w:sz="0" w:space="0" w:color="auto"/>
        <w:bottom w:val="none" w:sz="0" w:space="0" w:color="auto"/>
        <w:right w:val="none" w:sz="0" w:space="0" w:color="auto"/>
      </w:divBdr>
    </w:div>
    <w:div w:id="1741096008">
      <w:bodyDiv w:val="1"/>
      <w:marLeft w:val="0"/>
      <w:marRight w:val="0"/>
      <w:marTop w:val="0"/>
      <w:marBottom w:val="0"/>
      <w:divBdr>
        <w:top w:val="none" w:sz="0" w:space="0" w:color="auto"/>
        <w:left w:val="none" w:sz="0" w:space="0" w:color="auto"/>
        <w:bottom w:val="none" w:sz="0" w:space="0" w:color="auto"/>
        <w:right w:val="none" w:sz="0" w:space="0" w:color="auto"/>
      </w:divBdr>
    </w:div>
    <w:div w:id="1758751935">
      <w:bodyDiv w:val="1"/>
      <w:marLeft w:val="0"/>
      <w:marRight w:val="0"/>
      <w:marTop w:val="0"/>
      <w:marBottom w:val="0"/>
      <w:divBdr>
        <w:top w:val="none" w:sz="0" w:space="0" w:color="auto"/>
        <w:left w:val="none" w:sz="0" w:space="0" w:color="auto"/>
        <w:bottom w:val="none" w:sz="0" w:space="0" w:color="auto"/>
        <w:right w:val="none" w:sz="0" w:space="0" w:color="auto"/>
      </w:divBdr>
    </w:div>
    <w:div w:id="1790396074">
      <w:bodyDiv w:val="1"/>
      <w:marLeft w:val="0"/>
      <w:marRight w:val="0"/>
      <w:marTop w:val="0"/>
      <w:marBottom w:val="0"/>
      <w:divBdr>
        <w:top w:val="none" w:sz="0" w:space="0" w:color="auto"/>
        <w:left w:val="none" w:sz="0" w:space="0" w:color="auto"/>
        <w:bottom w:val="none" w:sz="0" w:space="0" w:color="auto"/>
        <w:right w:val="none" w:sz="0" w:space="0" w:color="auto"/>
      </w:divBdr>
    </w:div>
    <w:div w:id="1796607025">
      <w:bodyDiv w:val="1"/>
      <w:marLeft w:val="0"/>
      <w:marRight w:val="0"/>
      <w:marTop w:val="0"/>
      <w:marBottom w:val="0"/>
      <w:divBdr>
        <w:top w:val="none" w:sz="0" w:space="0" w:color="auto"/>
        <w:left w:val="none" w:sz="0" w:space="0" w:color="auto"/>
        <w:bottom w:val="none" w:sz="0" w:space="0" w:color="auto"/>
        <w:right w:val="none" w:sz="0" w:space="0" w:color="auto"/>
      </w:divBdr>
    </w:div>
    <w:div w:id="1799832003">
      <w:bodyDiv w:val="1"/>
      <w:marLeft w:val="0"/>
      <w:marRight w:val="0"/>
      <w:marTop w:val="0"/>
      <w:marBottom w:val="0"/>
      <w:divBdr>
        <w:top w:val="none" w:sz="0" w:space="0" w:color="auto"/>
        <w:left w:val="none" w:sz="0" w:space="0" w:color="auto"/>
        <w:bottom w:val="none" w:sz="0" w:space="0" w:color="auto"/>
        <w:right w:val="none" w:sz="0" w:space="0" w:color="auto"/>
      </w:divBdr>
    </w:div>
    <w:div w:id="1847937186">
      <w:bodyDiv w:val="1"/>
      <w:marLeft w:val="0"/>
      <w:marRight w:val="0"/>
      <w:marTop w:val="0"/>
      <w:marBottom w:val="0"/>
      <w:divBdr>
        <w:top w:val="none" w:sz="0" w:space="0" w:color="auto"/>
        <w:left w:val="none" w:sz="0" w:space="0" w:color="auto"/>
        <w:bottom w:val="none" w:sz="0" w:space="0" w:color="auto"/>
        <w:right w:val="none" w:sz="0" w:space="0" w:color="auto"/>
      </w:divBdr>
    </w:div>
    <w:div w:id="1865245195">
      <w:bodyDiv w:val="1"/>
      <w:marLeft w:val="0"/>
      <w:marRight w:val="0"/>
      <w:marTop w:val="0"/>
      <w:marBottom w:val="0"/>
      <w:divBdr>
        <w:top w:val="none" w:sz="0" w:space="0" w:color="auto"/>
        <w:left w:val="none" w:sz="0" w:space="0" w:color="auto"/>
        <w:bottom w:val="none" w:sz="0" w:space="0" w:color="auto"/>
        <w:right w:val="none" w:sz="0" w:space="0" w:color="auto"/>
      </w:divBdr>
    </w:div>
    <w:div w:id="1893228863">
      <w:bodyDiv w:val="1"/>
      <w:marLeft w:val="0"/>
      <w:marRight w:val="0"/>
      <w:marTop w:val="0"/>
      <w:marBottom w:val="0"/>
      <w:divBdr>
        <w:top w:val="none" w:sz="0" w:space="0" w:color="auto"/>
        <w:left w:val="none" w:sz="0" w:space="0" w:color="auto"/>
        <w:bottom w:val="none" w:sz="0" w:space="0" w:color="auto"/>
        <w:right w:val="none" w:sz="0" w:space="0" w:color="auto"/>
      </w:divBdr>
    </w:div>
    <w:div w:id="1921329781">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40914806">
      <w:bodyDiv w:val="1"/>
      <w:marLeft w:val="0"/>
      <w:marRight w:val="0"/>
      <w:marTop w:val="0"/>
      <w:marBottom w:val="0"/>
      <w:divBdr>
        <w:top w:val="none" w:sz="0" w:space="0" w:color="auto"/>
        <w:left w:val="none" w:sz="0" w:space="0" w:color="auto"/>
        <w:bottom w:val="none" w:sz="0" w:space="0" w:color="auto"/>
        <w:right w:val="none" w:sz="0" w:space="0" w:color="auto"/>
      </w:divBdr>
    </w:div>
    <w:div w:id="1942837253">
      <w:bodyDiv w:val="1"/>
      <w:marLeft w:val="0"/>
      <w:marRight w:val="0"/>
      <w:marTop w:val="0"/>
      <w:marBottom w:val="0"/>
      <w:divBdr>
        <w:top w:val="none" w:sz="0" w:space="0" w:color="auto"/>
        <w:left w:val="none" w:sz="0" w:space="0" w:color="auto"/>
        <w:bottom w:val="none" w:sz="0" w:space="0" w:color="auto"/>
        <w:right w:val="none" w:sz="0" w:space="0" w:color="auto"/>
      </w:divBdr>
    </w:div>
    <w:div w:id="1973517030">
      <w:bodyDiv w:val="1"/>
      <w:marLeft w:val="0"/>
      <w:marRight w:val="0"/>
      <w:marTop w:val="0"/>
      <w:marBottom w:val="0"/>
      <w:divBdr>
        <w:top w:val="none" w:sz="0" w:space="0" w:color="auto"/>
        <w:left w:val="none" w:sz="0" w:space="0" w:color="auto"/>
        <w:bottom w:val="none" w:sz="0" w:space="0" w:color="auto"/>
        <w:right w:val="none" w:sz="0" w:space="0" w:color="auto"/>
      </w:divBdr>
    </w:div>
    <w:div w:id="2016767329">
      <w:bodyDiv w:val="1"/>
      <w:marLeft w:val="0"/>
      <w:marRight w:val="0"/>
      <w:marTop w:val="0"/>
      <w:marBottom w:val="0"/>
      <w:divBdr>
        <w:top w:val="none" w:sz="0" w:space="0" w:color="auto"/>
        <w:left w:val="none" w:sz="0" w:space="0" w:color="auto"/>
        <w:bottom w:val="none" w:sz="0" w:space="0" w:color="auto"/>
        <w:right w:val="none" w:sz="0" w:space="0" w:color="auto"/>
      </w:divBdr>
    </w:div>
    <w:div w:id="2038387693">
      <w:bodyDiv w:val="1"/>
      <w:marLeft w:val="0"/>
      <w:marRight w:val="0"/>
      <w:marTop w:val="0"/>
      <w:marBottom w:val="0"/>
      <w:divBdr>
        <w:top w:val="none" w:sz="0" w:space="0" w:color="auto"/>
        <w:left w:val="none" w:sz="0" w:space="0" w:color="auto"/>
        <w:bottom w:val="none" w:sz="0" w:space="0" w:color="auto"/>
        <w:right w:val="none" w:sz="0" w:space="0" w:color="auto"/>
      </w:divBdr>
    </w:div>
    <w:div w:id="2043826718">
      <w:bodyDiv w:val="1"/>
      <w:marLeft w:val="0"/>
      <w:marRight w:val="0"/>
      <w:marTop w:val="0"/>
      <w:marBottom w:val="0"/>
      <w:divBdr>
        <w:top w:val="none" w:sz="0" w:space="0" w:color="auto"/>
        <w:left w:val="none" w:sz="0" w:space="0" w:color="auto"/>
        <w:bottom w:val="none" w:sz="0" w:space="0" w:color="auto"/>
        <w:right w:val="none" w:sz="0" w:space="0" w:color="auto"/>
      </w:divBdr>
    </w:div>
    <w:div w:id="2073305759">
      <w:bodyDiv w:val="1"/>
      <w:marLeft w:val="0"/>
      <w:marRight w:val="0"/>
      <w:marTop w:val="0"/>
      <w:marBottom w:val="0"/>
      <w:divBdr>
        <w:top w:val="none" w:sz="0" w:space="0" w:color="auto"/>
        <w:left w:val="none" w:sz="0" w:space="0" w:color="auto"/>
        <w:bottom w:val="none" w:sz="0" w:space="0" w:color="auto"/>
        <w:right w:val="none" w:sz="0" w:space="0" w:color="auto"/>
      </w:divBdr>
    </w:div>
    <w:div w:id="2087192571">
      <w:bodyDiv w:val="1"/>
      <w:marLeft w:val="0"/>
      <w:marRight w:val="0"/>
      <w:marTop w:val="0"/>
      <w:marBottom w:val="0"/>
      <w:divBdr>
        <w:top w:val="none" w:sz="0" w:space="0" w:color="auto"/>
        <w:left w:val="none" w:sz="0" w:space="0" w:color="auto"/>
        <w:bottom w:val="none" w:sz="0" w:space="0" w:color="auto"/>
        <w:right w:val="none" w:sz="0" w:space="0" w:color="auto"/>
      </w:divBdr>
    </w:div>
    <w:div w:id="2128117738">
      <w:bodyDiv w:val="1"/>
      <w:marLeft w:val="0"/>
      <w:marRight w:val="0"/>
      <w:marTop w:val="0"/>
      <w:marBottom w:val="0"/>
      <w:divBdr>
        <w:top w:val="none" w:sz="0" w:space="0" w:color="auto"/>
        <w:left w:val="none" w:sz="0" w:space="0" w:color="auto"/>
        <w:bottom w:val="none" w:sz="0" w:space="0" w:color="auto"/>
        <w:right w:val="none" w:sz="0" w:space="0" w:color="auto"/>
      </w:divBdr>
    </w:div>
    <w:div w:id="213255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9818-9187-4698-A768-030ABD28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4</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Ивченкова Д.А.</dc:creator>
  <dc:description/>
  <cp:lastModifiedBy>Титаренко Елена Васильевна</cp:lastModifiedBy>
  <cp:revision>2</cp:revision>
  <cp:lastPrinted>2025-01-15T08:25:00Z</cp:lastPrinted>
  <dcterms:created xsi:type="dcterms:W3CDTF">2025-03-06T03:28:00Z</dcterms:created>
  <dcterms:modified xsi:type="dcterms:W3CDTF">2025-03-06T03:28:00Z</dcterms:modified>
  <dc:language>ru-RU</dc:language>
</cp:coreProperties>
</file>