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E22B3" w14:textId="505E8265" w:rsidR="00B96D88" w:rsidRDefault="00B96D88" w:rsidP="00B96D88">
      <w:pPr>
        <w:pStyle w:val="ad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AC12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C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Техническому заданию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</w:t>
      </w:r>
    </w:p>
    <w:p w14:paraId="2E0C3EFF" w14:textId="77777777" w:rsidR="005C5DE1" w:rsidRPr="00F258CF" w:rsidRDefault="005C5DE1" w:rsidP="005426E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24ECF6" w14:textId="2C06320D" w:rsidR="00A862DA" w:rsidRPr="00F258CF" w:rsidRDefault="008C1C80" w:rsidP="005426E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</w:t>
      </w:r>
      <w:r w:rsidR="005C5DE1" w:rsidRPr="00F258CF">
        <w:rPr>
          <w:rFonts w:ascii="Times New Roman" w:hAnsi="Times New Roman" w:cs="Times New Roman"/>
          <w:b/>
          <w:bCs/>
        </w:rPr>
        <w:t>варийно-диспетчерск</w:t>
      </w:r>
      <w:r>
        <w:rPr>
          <w:rFonts w:ascii="Times New Roman" w:hAnsi="Times New Roman" w:cs="Times New Roman"/>
          <w:b/>
          <w:bCs/>
        </w:rPr>
        <w:t>ое</w:t>
      </w:r>
      <w:r w:rsidR="005C5DE1" w:rsidRPr="00F258CF">
        <w:rPr>
          <w:rFonts w:ascii="Times New Roman" w:hAnsi="Times New Roman" w:cs="Times New Roman"/>
          <w:b/>
          <w:bCs/>
        </w:rPr>
        <w:t xml:space="preserve"> </w:t>
      </w:r>
      <w:r w:rsidR="00B96D88">
        <w:rPr>
          <w:rFonts w:ascii="Times New Roman" w:hAnsi="Times New Roman" w:cs="Times New Roman"/>
          <w:b/>
          <w:bCs/>
        </w:rPr>
        <w:t>реагирование</w:t>
      </w:r>
      <w:r w:rsidR="005C5DE1" w:rsidRPr="00F258CF">
        <w:rPr>
          <w:rFonts w:ascii="Times New Roman" w:hAnsi="Times New Roman" w:cs="Times New Roman"/>
          <w:b/>
          <w:bCs/>
        </w:rPr>
        <w:t xml:space="preserve"> объектов ООО </w:t>
      </w:r>
      <w:r w:rsidR="007D5F3A" w:rsidRPr="00F258CF">
        <w:rPr>
          <w:rFonts w:ascii="Times New Roman" w:hAnsi="Times New Roman" w:cs="Times New Roman"/>
          <w:b/>
          <w:bCs/>
        </w:rPr>
        <w:t>«</w:t>
      </w:r>
      <w:r w:rsidR="00730ADC">
        <w:rPr>
          <w:rFonts w:ascii="Times New Roman" w:hAnsi="Times New Roman" w:cs="Times New Roman"/>
          <w:b/>
          <w:bCs/>
        </w:rPr>
        <w:t>Гранель Инжиниринг</w:t>
      </w:r>
      <w:r w:rsidR="007D5F3A" w:rsidRPr="00F258CF">
        <w:rPr>
          <w:rFonts w:ascii="Times New Roman" w:hAnsi="Times New Roman" w:cs="Times New Roman"/>
          <w:b/>
          <w:bCs/>
        </w:rPr>
        <w:t>»</w:t>
      </w:r>
    </w:p>
    <w:p w14:paraId="41007CBD" w14:textId="434EB8A0" w:rsidR="008C1C80" w:rsidRPr="00E750EC" w:rsidRDefault="008C1C80" w:rsidP="008C1C8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A02E9C" w14:textId="7270561E" w:rsidR="00867067" w:rsidRPr="00E750EC" w:rsidRDefault="00867067" w:rsidP="00867067">
      <w:pPr>
        <w:rPr>
          <w:rFonts w:ascii="Times New Roman" w:hAnsi="Times New Roman" w:cs="Times New Roman"/>
          <w:b/>
          <w:bCs/>
        </w:rPr>
      </w:pPr>
      <w:r w:rsidRPr="00E750EC">
        <w:rPr>
          <w:rFonts w:ascii="Times New Roman" w:hAnsi="Times New Roman" w:cs="Times New Roman"/>
          <w:b/>
          <w:bCs/>
        </w:rPr>
        <w:t xml:space="preserve"> Услуги аварийно-диспетчерского </w:t>
      </w:r>
      <w:r w:rsidR="00B96D88">
        <w:rPr>
          <w:rFonts w:ascii="Times New Roman" w:hAnsi="Times New Roman" w:cs="Times New Roman"/>
          <w:b/>
          <w:bCs/>
        </w:rPr>
        <w:t>реагирование</w:t>
      </w:r>
      <w:r w:rsidR="00B96D88" w:rsidRPr="00E750EC">
        <w:rPr>
          <w:rFonts w:ascii="Times New Roman" w:hAnsi="Times New Roman" w:cs="Times New Roman"/>
          <w:b/>
          <w:bCs/>
        </w:rPr>
        <w:t xml:space="preserve"> </w:t>
      </w:r>
      <w:r w:rsidRPr="00E750EC">
        <w:rPr>
          <w:rFonts w:ascii="Times New Roman" w:hAnsi="Times New Roman" w:cs="Times New Roman"/>
          <w:b/>
          <w:bCs/>
        </w:rPr>
        <w:t>(24/7)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3"/>
        <w:gridCol w:w="2459"/>
        <w:gridCol w:w="2332"/>
        <w:gridCol w:w="2024"/>
        <w:gridCol w:w="2017"/>
      </w:tblGrid>
      <w:tr w:rsidR="007F346A" w:rsidRPr="00F258CF" w14:paraId="46D2AE81" w14:textId="77777777" w:rsidTr="00E87B86">
        <w:tc>
          <w:tcPr>
            <w:tcW w:w="513" w:type="dxa"/>
            <w:hideMark/>
          </w:tcPr>
          <w:p w14:paraId="372901BF" w14:textId="77777777" w:rsidR="00867067" w:rsidRPr="00E750EC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E750E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59" w:type="dxa"/>
            <w:hideMark/>
          </w:tcPr>
          <w:p w14:paraId="3B34C584" w14:textId="77777777" w:rsidR="00867067" w:rsidRPr="00E750EC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0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2332" w:type="dxa"/>
            <w:hideMark/>
          </w:tcPr>
          <w:p w14:paraId="728A3D94" w14:textId="77777777" w:rsidR="00867067" w:rsidRPr="00E750EC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0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ПЕРИОДИЧНОСТЬ</w:t>
            </w:r>
          </w:p>
        </w:tc>
        <w:tc>
          <w:tcPr>
            <w:tcW w:w="2024" w:type="dxa"/>
            <w:hideMark/>
          </w:tcPr>
          <w:p w14:paraId="3C6954CC" w14:textId="77777777" w:rsidR="00867067" w:rsidRPr="00E750EC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0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СРОК ВЫПОЛНЕНИЯ</w:t>
            </w:r>
          </w:p>
        </w:tc>
        <w:tc>
          <w:tcPr>
            <w:tcW w:w="2017" w:type="dxa"/>
            <w:hideMark/>
          </w:tcPr>
          <w:p w14:paraId="2FE6DDAB" w14:textId="77777777" w:rsidR="00867067" w:rsidRPr="00E750EC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750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ПРИМЕЧАНИЯ</w:t>
            </w:r>
          </w:p>
        </w:tc>
      </w:tr>
      <w:tr w:rsidR="007F346A" w:rsidRPr="00F258CF" w14:paraId="657D081A" w14:textId="77777777" w:rsidTr="00E87B86">
        <w:tc>
          <w:tcPr>
            <w:tcW w:w="513" w:type="dxa"/>
            <w:hideMark/>
          </w:tcPr>
          <w:p w14:paraId="1B7D6C59" w14:textId="7C310930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9" w:type="dxa"/>
            <w:hideMark/>
          </w:tcPr>
          <w:p w14:paraId="35B251DF" w14:textId="1BA49022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Прием и регистрация аварийных сообщений (по телефону, через СМС, </w:t>
            </w:r>
            <w:r w:rsidR="007A2C26">
              <w:rPr>
                <w:rFonts w:ascii="Times New Roman" w:hAnsi="Times New Roman" w:cs="Times New Roman"/>
                <w:sz w:val="20"/>
                <w:szCs w:val="20"/>
              </w:rPr>
              <w:t>электронная почта, мессенджер</w:t>
            </w: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2" w:type="dxa"/>
            <w:hideMark/>
          </w:tcPr>
          <w:p w14:paraId="14FBB30D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Круглосуточно, 365 дней в году</w:t>
            </w:r>
          </w:p>
        </w:tc>
        <w:tc>
          <w:tcPr>
            <w:tcW w:w="2024" w:type="dxa"/>
            <w:hideMark/>
          </w:tcPr>
          <w:p w14:paraId="1710C7CD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В течение 5 минут с момента поступления</w:t>
            </w:r>
          </w:p>
        </w:tc>
        <w:tc>
          <w:tcPr>
            <w:tcW w:w="2017" w:type="dxa"/>
            <w:hideMark/>
          </w:tcPr>
          <w:p w14:paraId="79CDC149" w14:textId="0745142D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Ведение журнала аварийных вызовов (электронный и бумажный).</w:t>
            </w:r>
            <w:r w:rsidR="007A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496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r w:rsidR="00741D05">
              <w:rPr>
                <w:rFonts w:ascii="Times New Roman" w:hAnsi="Times New Roman" w:cs="Times New Roman"/>
                <w:sz w:val="20"/>
                <w:szCs w:val="20"/>
              </w:rPr>
              <w:t xml:space="preserve">аварийных вызовов </w:t>
            </w:r>
            <w:r w:rsidR="00BB4496">
              <w:rPr>
                <w:rFonts w:ascii="Times New Roman" w:hAnsi="Times New Roman" w:cs="Times New Roman"/>
                <w:sz w:val="20"/>
                <w:szCs w:val="20"/>
              </w:rPr>
              <w:t>– Приложение №9</w:t>
            </w:r>
            <w:r w:rsidR="007A2C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346A" w:rsidRPr="00F258CF" w14:paraId="2E3863BB" w14:textId="77777777" w:rsidTr="00E87B86">
        <w:tc>
          <w:tcPr>
            <w:tcW w:w="513" w:type="dxa"/>
            <w:hideMark/>
          </w:tcPr>
          <w:p w14:paraId="08ACAD95" w14:textId="5C8A730C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9" w:type="dxa"/>
            <w:hideMark/>
          </w:tcPr>
          <w:p w14:paraId="638BE253" w14:textId="6906DD3E" w:rsidR="00867067" w:rsidRPr="007F346A" w:rsidRDefault="00E30D4C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Время прибытия специалистов для диагностики и ликвидации отказов, неисправностей и аварий оборудования, следствием которых является снижение тепловой мощности оборудования котельной более чем на 35% в отопительный период и более 70% в летний период.</w:t>
            </w:r>
          </w:p>
        </w:tc>
        <w:tc>
          <w:tcPr>
            <w:tcW w:w="2332" w:type="dxa"/>
            <w:hideMark/>
          </w:tcPr>
          <w:p w14:paraId="08768902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Круглосуточно, 365 дней в году</w:t>
            </w:r>
          </w:p>
        </w:tc>
        <w:tc>
          <w:tcPr>
            <w:tcW w:w="2024" w:type="dxa"/>
            <w:hideMark/>
          </w:tcPr>
          <w:p w14:paraId="4672D90F" w14:textId="2AF399DE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</w:t>
            </w:r>
            <w:r w:rsidR="00E30D4C" w:rsidRPr="007F346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 минут с момента подтверждения вызова в зоне действия </w:t>
            </w:r>
          </w:p>
        </w:tc>
        <w:tc>
          <w:tcPr>
            <w:tcW w:w="2017" w:type="dxa"/>
            <w:hideMark/>
          </w:tcPr>
          <w:p w14:paraId="3EFDEB4B" w14:textId="6670387D" w:rsidR="00867067" w:rsidRPr="007F346A" w:rsidRDefault="00867067" w:rsidP="00E30D4C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46A" w:rsidRPr="00F258CF" w14:paraId="25DA8A8E" w14:textId="77777777" w:rsidTr="00E30D4C">
        <w:tc>
          <w:tcPr>
            <w:tcW w:w="513" w:type="dxa"/>
            <w:hideMark/>
          </w:tcPr>
          <w:p w14:paraId="4456BB59" w14:textId="4AA8A670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9" w:type="dxa"/>
          </w:tcPr>
          <w:p w14:paraId="4E5E2AEF" w14:textId="64D07246" w:rsidR="00867067" w:rsidRPr="007F346A" w:rsidRDefault="00E30D4C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Время прибытия специалистов для диагностики и устранения отказов и неисправностей, не оказывающих немедленного влияния на тепловую производительность котельной.</w:t>
            </w:r>
          </w:p>
        </w:tc>
        <w:tc>
          <w:tcPr>
            <w:tcW w:w="2332" w:type="dxa"/>
          </w:tcPr>
          <w:p w14:paraId="0DA1F85B" w14:textId="4D4A022F" w:rsidR="00867067" w:rsidRPr="007F346A" w:rsidRDefault="00E30D4C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365 дней в году</w:t>
            </w:r>
          </w:p>
        </w:tc>
        <w:tc>
          <w:tcPr>
            <w:tcW w:w="2024" w:type="dxa"/>
          </w:tcPr>
          <w:p w14:paraId="19C17342" w14:textId="3E733E7A" w:rsidR="00867067" w:rsidRPr="007F346A" w:rsidRDefault="00E30D4C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течение 1 (одних) суток.</w:t>
            </w:r>
          </w:p>
        </w:tc>
        <w:tc>
          <w:tcPr>
            <w:tcW w:w="2017" w:type="dxa"/>
          </w:tcPr>
          <w:p w14:paraId="2D6F674C" w14:textId="53DE2703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46A" w:rsidRPr="00F258CF" w14:paraId="59726DD9" w14:textId="77777777" w:rsidTr="00E87B86">
        <w:tc>
          <w:tcPr>
            <w:tcW w:w="513" w:type="dxa"/>
            <w:hideMark/>
          </w:tcPr>
          <w:p w14:paraId="4C02290D" w14:textId="53CFB4E6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9" w:type="dxa"/>
            <w:hideMark/>
          </w:tcPr>
          <w:p w14:paraId="09EDABCC" w14:textId="005D9A6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аварийной ситуации </w:t>
            </w:r>
          </w:p>
        </w:tc>
        <w:tc>
          <w:tcPr>
            <w:tcW w:w="2332" w:type="dxa"/>
            <w:hideMark/>
          </w:tcPr>
          <w:p w14:paraId="7DE45CF0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По факту аварии</w:t>
            </w:r>
          </w:p>
        </w:tc>
        <w:tc>
          <w:tcPr>
            <w:tcW w:w="2024" w:type="dxa"/>
            <w:hideMark/>
          </w:tcPr>
          <w:p w14:paraId="3CCE6D5B" w14:textId="0922CC8F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r w:rsidR="00E30D4C" w:rsidRPr="007F34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C26">
              <w:rPr>
                <w:rFonts w:ascii="Times New Roman" w:hAnsi="Times New Roman" w:cs="Times New Roman"/>
                <w:sz w:val="20"/>
                <w:szCs w:val="20"/>
              </w:rPr>
              <w:t xml:space="preserve">часов на </w:t>
            </w:r>
            <w:r w:rsidR="00E30D4C" w:rsidRPr="007F346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устранение и восстановление до полной работоспособности</w:t>
            </w:r>
          </w:p>
        </w:tc>
        <w:tc>
          <w:tcPr>
            <w:tcW w:w="2017" w:type="dxa"/>
            <w:hideMark/>
          </w:tcPr>
          <w:p w14:paraId="564613CC" w14:textId="64A4B88F" w:rsidR="00867067" w:rsidRPr="007F346A" w:rsidRDefault="0008732C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/>
                <w:sz w:val="20"/>
                <w:szCs w:val="20"/>
              </w:rPr>
              <w:t xml:space="preserve">Исполнитель обязан выполнять все работы, необходимые для поддержания работоспособности оборудования, независимо от частоты выхода из строя компонентов. Отказ Исполнителя от выполнения работ под предлогом </w:t>
            </w:r>
            <w:r w:rsidRPr="007F346A">
              <w:rPr>
                <w:rFonts w:ascii="Times New Roman" w:hAnsi="Times New Roman"/>
                <w:sz w:val="20"/>
                <w:szCs w:val="20"/>
              </w:rPr>
              <w:lastRenderedPageBreak/>
              <w:t>"выработки лимита", "отсутствия бюджета" или "необходимости доплаты" считается существенным нарушением условий договора и влечёт применение штрафных санкций, включая расторжение договора в одностороннем порядке.</w:t>
            </w:r>
          </w:p>
        </w:tc>
      </w:tr>
      <w:tr w:rsidR="007F346A" w:rsidRPr="00F258CF" w14:paraId="21BB096E" w14:textId="77777777" w:rsidTr="00E87B86">
        <w:tc>
          <w:tcPr>
            <w:tcW w:w="513" w:type="dxa"/>
            <w:hideMark/>
          </w:tcPr>
          <w:p w14:paraId="15ECF786" w14:textId="73BAD051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59" w:type="dxa"/>
            <w:hideMark/>
          </w:tcPr>
          <w:p w14:paraId="3EE0936A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Подготовка и передача акта о ликвидации аварии</w:t>
            </w:r>
          </w:p>
        </w:tc>
        <w:tc>
          <w:tcPr>
            <w:tcW w:w="2332" w:type="dxa"/>
            <w:hideMark/>
          </w:tcPr>
          <w:p w14:paraId="48842B24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В течение 1 рабочего дня после устранения</w:t>
            </w:r>
          </w:p>
        </w:tc>
        <w:tc>
          <w:tcPr>
            <w:tcW w:w="2024" w:type="dxa"/>
            <w:hideMark/>
          </w:tcPr>
          <w:p w14:paraId="1177D18F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2017" w:type="dxa"/>
            <w:hideMark/>
          </w:tcPr>
          <w:p w14:paraId="3CAF0762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Содержит: дату/время вызова, время прибытия, описание аварии, действия бригады, использованные материалы, подписи, фотофиксация.</w:t>
            </w:r>
          </w:p>
        </w:tc>
      </w:tr>
      <w:tr w:rsidR="007F346A" w:rsidRPr="00F258CF" w14:paraId="757E80A6" w14:textId="77777777" w:rsidTr="00E87B86">
        <w:tc>
          <w:tcPr>
            <w:tcW w:w="513" w:type="dxa"/>
            <w:hideMark/>
          </w:tcPr>
          <w:p w14:paraId="1F6577BC" w14:textId="268DE67C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9" w:type="dxa"/>
            <w:hideMark/>
          </w:tcPr>
          <w:p w14:paraId="12AF38AC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Ежемесячная отчетность по аварийным случаям</w:t>
            </w:r>
          </w:p>
        </w:tc>
        <w:tc>
          <w:tcPr>
            <w:tcW w:w="2332" w:type="dxa"/>
            <w:hideMark/>
          </w:tcPr>
          <w:p w14:paraId="671DDC00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024" w:type="dxa"/>
            <w:hideMark/>
          </w:tcPr>
          <w:p w14:paraId="7F8DCAB5" w14:textId="77777777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До 5-го числа месяца, следующего за отчетным</w:t>
            </w:r>
          </w:p>
        </w:tc>
        <w:tc>
          <w:tcPr>
            <w:tcW w:w="2017" w:type="dxa"/>
            <w:hideMark/>
          </w:tcPr>
          <w:p w14:paraId="7DA6725E" w14:textId="675BC9F8" w:rsidR="00867067" w:rsidRPr="007F346A" w:rsidRDefault="00867067" w:rsidP="00D74675">
            <w:p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46A">
              <w:rPr>
                <w:rFonts w:ascii="Times New Roman" w:hAnsi="Times New Roman" w:cs="Times New Roman"/>
                <w:sz w:val="20"/>
                <w:szCs w:val="20"/>
              </w:rPr>
              <w:t>Отчет включает: количество вызовов, типы аварий, среднее время реагирования, выполненные работы, рекомендации по предотвращению.</w:t>
            </w:r>
            <w:r w:rsidR="007A2C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1D05">
              <w:rPr>
                <w:rFonts w:ascii="Times New Roman" w:hAnsi="Times New Roman" w:cs="Times New Roman"/>
                <w:sz w:val="20"/>
                <w:szCs w:val="20"/>
              </w:rPr>
              <w:t>Журнал аварийных вызовов – Приложение №9.</w:t>
            </w:r>
            <w:bookmarkStart w:id="0" w:name="_GoBack"/>
            <w:bookmarkEnd w:id="0"/>
          </w:p>
        </w:tc>
      </w:tr>
    </w:tbl>
    <w:p w14:paraId="111A4DEE" w14:textId="77777777" w:rsidR="00867067" w:rsidRPr="00E750EC" w:rsidRDefault="00741D05" w:rsidP="008670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E41A296">
          <v:rect id="_x0000_i1025" style="width:0;height:0" o:hralign="center" o:hrstd="t" o:hr="t" fillcolor="#a0a0a0" stroked="f"/>
        </w:pict>
      </w:r>
    </w:p>
    <w:p w14:paraId="4178C5E2" w14:textId="77777777" w:rsidR="00F258CF" w:rsidRPr="007F346A" w:rsidRDefault="00F258CF" w:rsidP="00F258CF">
      <w:pPr>
        <w:rPr>
          <w:rFonts w:ascii="Times New Roman" w:hAnsi="Times New Roman" w:cs="Times New Roman"/>
          <w:sz w:val="20"/>
          <w:szCs w:val="20"/>
        </w:rPr>
      </w:pPr>
      <w:r w:rsidRPr="007F346A">
        <w:rPr>
          <w:rFonts w:ascii="Times New Roman" w:hAnsi="Times New Roman" w:cs="Times New Roman"/>
          <w:b/>
          <w:bCs/>
          <w:sz w:val="20"/>
          <w:szCs w:val="20"/>
        </w:rPr>
        <w:t>Примечание:</w:t>
      </w:r>
      <w:r w:rsidRPr="007F346A">
        <w:rPr>
          <w:rFonts w:ascii="Times New Roman" w:hAnsi="Times New Roman" w:cs="Times New Roman"/>
          <w:sz w:val="20"/>
          <w:szCs w:val="20"/>
        </w:rPr>
        <w:br/>
        <w:t>Все работы выполняются в соответствии с требованиями:</w:t>
      </w:r>
    </w:p>
    <w:p w14:paraId="514C5647" w14:textId="77777777" w:rsidR="00F258CF" w:rsidRPr="007F346A" w:rsidRDefault="00F258CF" w:rsidP="00F258CF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F346A">
        <w:rPr>
          <w:rFonts w:ascii="Times New Roman" w:hAnsi="Times New Roman" w:cs="Times New Roman"/>
          <w:sz w:val="20"/>
          <w:szCs w:val="20"/>
        </w:rPr>
        <w:t>ФЗ №116-ФЗ, Постановление Правительства РФ №870, Приказ Ростехнадзора №542, ГОСТ Р 54961-2012, СП 89.13330.2016, ПОТЭЭ, ПТЭ, ФЗ №384-ФЗ, ФЗ №123-ФЗ и иным действующим нормативным актам.</w:t>
      </w:r>
    </w:p>
    <w:p w14:paraId="6C5A2393" w14:textId="77777777" w:rsidR="00F258CF" w:rsidRPr="00F258CF" w:rsidRDefault="00F258CF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75E9393" w14:textId="77777777" w:rsidR="00AB5C6E" w:rsidRPr="00F258CF" w:rsidRDefault="00AB5C6E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E1B36BF" w14:textId="77777777" w:rsidR="00AB5C6E" w:rsidRPr="00F258CF" w:rsidRDefault="00AB5C6E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449A9E7" w14:textId="77777777" w:rsidR="00AB5C6E" w:rsidRPr="00F258CF" w:rsidRDefault="00AB5C6E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9E4E70" w14:textId="77777777" w:rsidR="00AB5C6E" w:rsidRPr="00F258CF" w:rsidRDefault="00AB5C6E" w:rsidP="005426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F2420EF" w14:textId="175E64EC" w:rsidR="00AB5C6E" w:rsidRPr="00F258CF" w:rsidRDefault="00AB5C6E" w:rsidP="00F258CF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17E4C8C" w14:textId="77777777" w:rsidR="00AB5C6E" w:rsidRPr="00F258CF" w:rsidRDefault="00AB5C6E" w:rsidP="00AB5C6E">
      <w:pPr>
        <w:tabs>
          <w:tab w:val="left" w:pos="939"/>
        </w:tabs>
        <w:rPr>
          <w:rFonts w:ascii="Times New Roman" w:hAnsi="Times New Roman" w:cs="Times New Roman"/>
        </w:rPr>
      </w:pPr>
    </w:p>
    <w:sectPr w:rsidR="00AB5C6E" w:rsidRPr="00F2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8B6"/>
    <w:multiLevelType w:val="multilevel"/>
    <w:tmpl w:val="FA34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FF1742"/>
    <w:multiLevelType w:val="multilevel"/>
    <w:tmpl w:val="DA7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871A2A"/>
    <w:multiLevelType w:val="multilevel"/>
    <w:tmpl w:val="E63C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852598"/>
    <w:multiLevelType w:val="hybridMultilevel"/>
    <w:tmpl w:val="036809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A"/>
    <w:rsid w:val="0008732C"/>
    <w:rsid w:val="000A07C4"/>
    <w:rsid w:val="0018761E"/>
    <w:rsid w:val="002640BA"/>
    <w:rsid w:val="004165DA"/>
    <w:rsid w:val="00540F32"/>
    <w:rsid w:val="005426EC"/>
    <w:rsid w:val="00590415"/>
    <w:rsid w:val="005C5DE1"/>
    <w:rsid w:val="00730ADC"/>
    <w:rsid w:val="00741D05"/>
    <w:rsid w:val="007A2C26"/>
    <w:rsid w:val="007D5F3A"/>
    <w:rsid w:val="007F346A"/>
    <w:rsid w:val="00867067"/>
    <w:rsid w:val="008B7463"/>
    <w:rsid w:val="008C1C80"/>
    <w:rsid w:val="00951F6D"/>
    <w:rsid w:val="0095656C"/>
    <w:rsid w:val="00A8176C"/>
    <w:rsid w:val="00A862DA"/>
    <w:rsid w:val="00AB5C6E"/>
    <w:rsid w:val="00AC6D0C"/>
    <w:rsid w:val="00B20F76"/>
    <w:rsid w:val="00B722A9"/>
    <w:rsid w:val="00B96D88"/>
    <w:rsid w:val="00BB4496"/>
    <w:rsid w:val="00BC1CA8"/>
    <w:rsid w:val="00C24C6E"/>
    <w:rsid w:val="00CB0753"/>
    <w:rsid w:val="00D03E09"/>
    <w:rsid w:val="00D05438"/>
    <w:rsid w:val="00D5013E"/>
    <w:rsid w:val="00DE1E6F"/>
    <w:rsid w:val="00DE78A8"/>
    <w:rsid w:val="00E2786D"/>
    <w:rsid w:val="00E30D4C"/>
    <w:rsid w:val="00E87B86"/>
    <w:rsid w:val="00F258CF"/>
    <w:rsid w:val="00F340E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638A"/>
  <w15:chartTrackingRefBased/>
  <w15:docId w15:val="{32367C76-5A52-4A2D-9FD3-FCB0256B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5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5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5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5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5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5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5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5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5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5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65D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5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96D88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e">
    <w:name w:val="Без интервала Знак"/>
    <w:link w:val="ad"/>
    <w:uiPriority w:val="1"/>
    <w:rsid w:val="00B96D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Дмитрий Владимирович</dc:creator>
  <cp:keywords/>
  <dc:description/>
  <cp:lastModifiedBy>Дорохин Игорь Владимирович</cp:lastModifiedBy>
  <cp:revision>9</cp:revision>
  <cp:lastPrinted>2025-09-29T14:07:00Z</cp:lastPrinted>
  <dcterms:created xsi:type="dcterms:W3CDTF">2025-11-21T06:11:00Z</dcterms:created>
  <dcterms:modified xsi:type="dcterms:W3CDTF">2025-11-28T13:45:00Z</dcterms:modified>
</cp:coreProperties>
</file>